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7A" w:rsidRDefault="004D3D7A" w:rsidP="0021788A">
      <w:pPr>
        <w:tabs>
          <w:tab w:val="left" w:pos="2160"/>
        </w:tabs>
        <w:spacing w:after="120"/>
        <w:jc w:val="center"/>
        <w:rPr>
          <w:rFonts w:ascii="Arial" w:hAnsi="Arial" w:cs="Arial"/>
          <w:b/>
          <w:bCs/>
          <w:spacing w:val="-3"/>
          <w:sz w:val="22"/>
          <w:szCs w:val="22"/>
        </w:rPr>
      </w:pPr>
      <w:bookmarkStart w:id="0" w:name="_GoBack"/>
      <w:bookmarkEnd w:id="0"/>
    </w:p>
    <w:p w:rsidR="004D3D7A" w:rsidRPr="004D3D7A" w:rsidRDefault="004D3D7A" w:rsidP="004D3D7A">
      <w:pPr>
        <w:jc w:val="center"/>
        <w:rPr>
          <w:rFonts w:ascii="Arial" w:hAnsi="Arial" w:cs="Arial"/>
          <w:sz w:val="22"/>
          <w:szCs w:val="22"/>
        </w:rPr>
      </w:pPr>
      <w:r w:rsidRPr="004D3D7A">
        <w:rPr>
          <w:rFonts w:ascii="Arial" w:hAnsi="Arial" w:cs="Arial"/>
          <w:sz w:val="22"/>
          <w:szCs w:val="22"/>
        </w:rPr>
        <w:t>DATED</w:t>
      </w:r>
      <w:r w:rsidRPr="004D3D7A">
        <w:rPr>
          <w:rFonts w:ascii="Arial" w:hAnsi="Arial" w:cs="Arial"/>
          <w:sz w:val="22"/>
          <w:szCs w:val="22"/>
        </w:rPr>
        <w:tab/>
      </w:r>
      <w:r w:rsidRPr="004D3D7A">
        <w:rPr>
          <w:rFonts w:ascii="Arial" w:hAnsi="Arial" w:cs="Arial"/>
          <w:sz w:val="22"/>
          <w:szCs w:val="22"/>
        </w:rPr>
        <w:tab/>
      </w:r>
      <w:r w:rsidRPr="004D3D7A">
        <w:rPr>
          <w:rFonts w:ascii="Arial" w:hAnsi="Arial" w:cs="Arial"/>
          <w:sz w:val="22"/>
          <w:szCs w:val="22"/>
        </w:rPr>
        <w:tab/>
      </w:r>
      <w:r w:rsidRPr="004D3D7A">
        <w:rPr>
          <w:rFonts w:ascii="Arial" w:hAnsi="Arial" w:cs="Arial"/>
          <w:sz w:val="22"/>
          <w:szCs w:val="22"/>
        </w:rPr>
        <w:tab/>
      </w:r>
      <w:r w:rsidRPr="004D3D7A">
        <w:rPr>
          <w:rFonts w:ascii="Arial" w:hAnsi="Arial" w:cs="Arial"/>
          <w:sz w:val="22"/>
          <w:szCs w:val="22"/>
        </w:rPr>
        <w:tab/>
      </w:r>
      <w:r w:rsidRPr="004D3D7A">
        <w:rPr>
          <w:rFonts w:ascii="Arial" w:hAnsi="Arial" w:cs="Arial"/>
          <w:sz w:val="22"/>
          <w:szCs w:val="22"/>
        </w:rPr>
        <w:tab/>
        <w:t xml:space="preserve">                    20[  ]</w:t>
      </w:r>
    </w:p>
    <w:p w:rsidR="004D3D7A" w:rsidRPr="004D3D7A" w:rsidRDefault="004D3D7A" w:rsidP="004D3D7A">
      <w:pPr>
        <w:pBdr>
          <w:bottom w:val="single" w:sz="12" w:space="1" w:color="auto"/>
        </w:pBd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C679EC">
      <w:pPr>
        <w:tabs>
          <w:tab w:val="center" w:pos="4500"/>
          <w:tab w:val="right" w:pos="7290"/>
        </w:tabs>
        <w:jc w:val="center"/>
        <w:rPr>
          <w:rFonts w:ascii="Arial" w:hAnsi="Arial" w:cs="Arial"/>
          <w:b/>
          <w:sz w:val="22"/>
          <w:szCs w:val="22"/>
        </w:rPr>
      </w:pPr>
      <w:r w:rsidRPr="004D3D7A">
        <w:rPr>
          <w:rFonts w:ascii="Arial" w:hAnsi="Arial" w:cs="Arial"/>
          <w:b/>
          <w:sz w:val="22"/>
          <w:szCs w:val="22"/>
        </w:rPr>
        <w:t xml:space="preserve">(1) </w:t>
      </w:r>
      <w:fldSimple w:instr=" FILLIN &quot;Relevant Name&quot; \* MERGEFORMAT ">
        <w:r w:rsidRPr="004D3D7A">
          <w:rPr>
            <w:rFonts w:ascii="Arial" w:hAnsi="Arial" w:cs="Arial"/>
            <w:b/>
            <w:caps/>
            <w:sz w:val="22"/>
            <w:szCs w:val="22"/>
          </w:rPr>
          <w:t>The nOTTINGHAMSHIRE COUNTY COUNCIL</w:t>
        </w:r>
      </w:fldSimple>
    </w:p>
    <w:p w:rsidR="004D3D7A" w:rsidRPr="004D3D7A" w:rsidRDefault="004D3D7A" w:rsidP="00C679EC">
      <w:pPr>
        <w:tabs>
          <w:tab w:val="center" w:pos="4500"/>
          <w:tab w:val="right" w:pos="7290"/>
        </w:tabs>
        <w:jc w:val="center"/>
        <w:rPr>
          <w:rFonts w:ascii="Arial" w:hAnsi="Arial" w:cs="Arial"/>
          <w:sz w:val="22"/>
          <w:szCs w:val="22"/>
        </w:rPr>
      </w:pPr>
    </w:p>
    <w:p w:rsidR="004D3D7A" w:rsidRPr="004D3D7A" w:rsidRDefault="004D3D7A" w:rsidP="00C679EC">
      <w:pPr>
        <w:jc w:val="center"/>
        <w:rPr>
          <w:rFonts w:ascii="Arial" w:hAnsi="Arial" w:cs="Arial"/>
          <w:sz w:val="22"/>
          <w:szCs w:val="22"/>
        </w:rPr>
      </w:pPr>
      <w:r w:rsidRPr="004D3D7A">
        <w:rPr>
          <w:rFonts w:ascii="Arial" w:hAnsi="Arial" w:cs="Arial"/>
          <w:sz w:val="22"/>
          <w:szCs w:val="22"/>
        </w:rPr>
        <w:t>and</w:t>
      </w:r>
    </w:p>
    <w:p w:rsidR="004D3D7A" w:rsidRPr="004D3D7A" w:rsidRDefault="004D3D7A" w:rsidP="00C679EC">
      <w:pPr>
        <w:jc w:val="center"/>
        <w:rPr>
          <w:rFonts w:ascii="Arial" w:hAnsi="Arial" w:cs="Arial"/>
          <w:b/>
          <w:sz w:val="22"/>
          <w:szCs w:val="22"/>
        </w:rPr>
      </w:pPr>
    </w:p>
    <w:p w:rsidR="004D3D7A" w:rsidRPr="004D3D7A" w:rsidRDefault="004D3D7A" w:rsidP="00C679EC">
      <w:pPr>
        <w:tabs>
          <w:tab w:val="center" w:pos="4500"/>
          <w:tab w:val="right" w:pos="7290"/>
        </w:tabs>
        <w:jc w:val="center"/>
        <w:rPr>
          <w:rFonts w:ascii="Arial" w:hAnsi="Arial" w:cs="Arial"/>
          <w:b/>
          <w:sz w:val="22"/>
          <w:szCs w:val="22"/>
        </w:rPr>
      </w:pPr>
      <w:r w:rsidRPr="004D3D7A">
        <w:rPr>
          <w:rFonts w:ascii="Arial" w:hAnsi="Arial" w:cs="Arial"/>
          <w:b/>
          <w:sz w:val="22"/>
          <w:szCs w:val="22"/>
        </w:rPr>
        <w:t>(2) [NAMES OF FOSTER CARERS]</w:t>
      </w:r>
    </w:p>
    <w:p w:rsidR="004D3D7A" w:rsidRPr="004D3D7A" w:rsidRDefault="004D3D7A" w:rsidP="004D3D7A">
      <w:pPr>
        <w:tabs>
          <w:tab w:val="center" w:pos="4500"/>
          <w:tab w:val="right" w:pos="7290"/>
        </w:tabs>
        <w:rPr>
          <w:rFonts w:ascii="Arial" w:hAnsi="Arial" w:cs="Arial"/>
          <w:sz w:val="22"/>
          <w:szCs w:val="22"/>
        </w:rPr>
      </w:pPr>
    </w:p>
    <w:p w:rsidR="004D3D7A" w:rsidRPr="004D3D7A" w:rsidRDefault="004D3D7A" w:rsidP="004D3D7A">
      <w:pPr>
        <w:tabs>
          <w:tab w:val="center" w:pos="4500"/>
          <w:tab w:val="right" w:pos="7290"/>
        </w:tabs>
        <w:rPr>
          <w:rFonts w:ascii="Arial" w:hAnsi="Arial" w:cs="Arial"/>
          <w:sz w:val="22"/>
          <w:szCs w:val="22"/>
        </w:rPr>
      </w:pPr>
      <w:r w:rsidRPr="004D3D7A">
        <w:rPr>
          <w:rFonts w:ascii="Arial" w:hAnsi="Arial" w:cs="Arial"/>
          <w:sz w:val="22"/>
          <w:szCs w:val="22"/>
        </w:rPr>
        <w:tab/>
      </w:r>
    </w:p>
    <w:p w:rsidR="004D3D7A" w:rsidRPr="004D3D7A" w:rsidRDefault="004D3D7A" w:rsidP="004D3D7A">
      <w:pPr>
        <w:tabs>
          <w:tab w:val="center" w:pos="4500"/>
          <w:tab w:val="right" w:pos="7290"/>
        </w:tabs>
        <w:rPr>
          <w:rFonts w:ascii="Arial" w:hAnsi="Arial" w:cs="Arial"/>
          <w:sz w:val="22"/>
          <w:szCs w:val="22"/>
        </w:rPr>
      </w:pPr>
    </w:p>
    <w:p w:rsidR="004D3D7A" w:rsidRPr="004D3D7A" w:rsidRDefault="004D3D7A" w:rsidP="004D3D7A">
      <w:pPr>
        <w:tabs>
          <w:tab w:val="center" w:pos="4500"/>
          <w:tab w:val="right" w:pos="7290"/>
        </w:tabs>
        <w:rPr>
          <w:rFonts w:ascii="Arial" w:hAnsi="Arial" w:cs="Arial"/>
          <w:sz w:val="22"/>
          <w:szCs w:val="22"/>
        </w:rPr>
      </w:pPr>
    </w:p>
    <w:p w:rsidR="004D3D7A" w:rsidRPr="004D3D7A" w:rsidRDefault="004D3D7A" w:rsidP="004D3D7A">
      <w:pPr>
        <w:tabs>
          <w:tab w:val="center" w:pos="4500"/>
          <w:tab w:val="right" w:pos="7290"/>
        </w:tabs>
        <w:rPr>
          <w:rFonts w:ascii="Arial" w:hAnsi="Arial" w:cs="Arial"/>
          <w:sz w:val="22"/>
          <w:szCs w:val="22"/>
        </w:rPr>
      </w:pPr>
    </w:p>
    <w:p w:rsidR="004D3D7A" w:rsidRPr="004D3D7A" w:rsidRDefault="004D3D7A" w:rsidP="004D3D7A">
      <w:pPr>
        <w:tabs>
          <w:tab w:val="center" w:pos="4500"/>
          <w:tab w:val="right" w:pos="7290"/>
        </w:tabs>
        <w:rPr>
          <w:rFonts w:ascii="Arial" w:hAnsi="Arial" w:cs="Arial"/>
          <w:sz w:val="22"/>
          <w:szCs w:val="22"/>
        </w:rPr>
      </w:pPr>
    </w:p>
    <w:p w:rsidR="004D3D7A" w:rsidRPr="004D3D7A" w:rsidRDefault="004D3D7A" w:rsidP="004D3D7A">
      <w:pPr>
        <w:pBdr>
          <w:bottom w:val="single" w:sz="12" w:space="1" w:color="auto"/>
        </w:pBdr>
        <w:jc w:val="center"/>
        <w:rPr>
          <w:rFonts w:ascii="Arial" w:hAnsi="Arial" w:cs="Arial"/>
          <w:sz w:val="22"/>
          <w:szCs w:val="22"/>
        </w:rPr>
      </w:pPr>
    </w:p>
    <w:p w:rsidR="004D3D7A" w:rsidRPr="004D3D7A" w:rsidRDefault="004D3D7A" w:rsidP="004D3D7A">
      <w:pPr>
        <w:tabs>
          <w:tab w:val="center" w:pos="4500"/>
          <w:tab w:val="right" w:pos="7290"/>
        </w:tabs>
        <w:rPr>
          <w:rFonts w:ascii="Arial" w:hAnsi="Arial" w:cs="Arial"/>
          <w:sz w:val="22"/>
          <w:szCs w:val="22"/>
        </w:rPr>
      </w:pPr>
    </w:p>
    <w:p w:rsidR="004D3D7A" w:rsidRPr="004D3D7A" w:rsidRDefault="004D3D7A" w:rsidP="00B37DF9">
      <w:pPr>
        <w:tabs>
          <w:tab w:val="center" w:pos="4500"/>
          <w:tab w:val="right" w:pos="7290"/>
        </w:tabs>
        <w:jc w:val="center"/>
        <w:rPr>
          <w:rFonts w:ascii="Arial" w:hAnsi="Arial" w:cs="Arial"/>
          <w:caps/>
          <w:sz w:val="22"/>
          <w:szCs w:val="22"/>
        </w:rPr>
      </w:pPr>
      <w:r>
        <w:rPr>
          <w:rFonts w:ascii="Arial" w:hAnsi="Arial" w:cs="Arial"/>
          <w:caps/>
          <w:sz w:val="22"/>
          <w:szCs w:val="22"/>
        </w:rPr>
        <w:t>legal charge</w:t>
      </w:r>
      <w:r w:rsidRPr="004D3D7A">
        <w:rPr>
          <w:rFonts w:ascii="Arial" w:hAnsi="Arial" w:cs="Arial"/>
          <w:caps/>
          <w:sz w:val="22"/>
          <w:szCs w:val="22"/>
        </w:rPr>
        <w:t xml:space="preserve"> (FOSTER CARERS)</w:t>
      </w:r>
    </w:p>
    <w:p w:rsidR="004D3D7A" w:rsidRPr="004D3D7A" w:rsidRDefault="004D3D7A" w:rsidP="004D3D7A">
      <w:pPr>
        <w:pBdr>
          <w:bottom w:val="single" w:sz="12" w:space="1" w:color="auto"/>
        </w:pBd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tabs>
          <w:tab w:val="center" w:pos="4500"/>
          <w:tab w:val="right" w:pos="7290"/>
        </w:tabs>
        <w:jc w:val="center"/>
        <w:rPr>
          <w:rFonts w:ascii="Arial" w:hAnsi="Arial" w:cs="Arial"/>
          <w:sz w:val="22"/>
          <w:szCs w:val="22"/>
        </w:rPr>
      </w:pPr>
    </w:p>
    <w:p w:rsidR="004D3D7A" w:rsidRPr="004D3D7A" w:rsidRDefault="004D3D7A" w:rsidP="004D3D7A">
      <w:pPr>
        <w:tabs>
          <w:tab w:val="center" w:pos="4500"/>
          <w:tab w:val="right" w:pos="7290"/>
        </w:tabs>
        <w:jc w:val="center"/>
        <w:rPr>
          <w:rFonts w:ascii="Arial" w:hAnsi="Arial" w:cs="Arial"/>
          <w:sz w:val="22"/>
          <w:szCs w:val="22"/>
        </w:rPr>
      </w:pPr>
    </w:p>
    <w:p w:rsidR="004D3D7A" w:rsidRPr="004D3D7A" w:rsidRDefault="004D3D7A" w:rsidP="007D0054">
      <w:pPr>
        <w:tabs>
          <w:tab w:val="center" w:pos="4500"/>
          <w:tab w:val="right" w:pos="7290"/>
        </w:tabs>
        <w:jc w:val="center"/>
        <w:rPr>
          <w:rFonts w:ascii="Arial" w:hAnsi="Arial" w:cs="Arial"/>
          <w:sz w:val="22"/>
          <w:szCs w:val="22"/>
        </w:rPr>
      </w:pPr>
      <w:r w:rsidRPr="004D3D7A">
        <w:rPr>
          <w:rFonts w:ascii="Arial" w:hAnsi="Arial" w:cs="Arial"/>
          <w:sz w:val="22"/>
          <w:szCs w:val="22"/>
        </w:rPr>
        <w:t xml:space="preserve">relating to an </w:t>
      </w:r>
      <w:r>
        <w:rPr>
          <w:rFonts w:ascii="Arial" w:hAnsi="Arial" w:cs="Arial"/>
          <w:sz w:val="22"/>
          <w:szCs w:val="22"/>
        </w:rPr>
        <w:t>financial assistance agreement for</w:t>
      </w:r>
      <w:r w:rsidR="007D0054">
        <w:rPr>
          <w:rFonts w:ascii="Arial" w:hAnsi="Arial" w:cs="Arial"/>
          <w:sz w:val="22"/>
          <w:szCs w:val="22"/>
        </w:rPr>
        <w:t xml:space="preserve"> </w:t>
      </w:r>
      <w:r w:rsidRPr="004D3D7A">
        <w:rPr>
          <w:rFonts w:ascii="Arial" w:hAnsi="Arial" w:cs="Arial"/>
          <w:sz w:val="22"/>
          <w:szCs w:val="22"/>
        </w:rPr>
        <w:t>[</w:t>
      </w:r>
      <w:r w:rsidR="007D0054">
        <w:rPr>
          <w:rFonts w:ascii="Arial" w:hAnsi="Arial" w:cs="Arial"/>
          <w:sz w:val="22"/>
          <w:szCs w:val="22"/>
        </w:rPr>
        <w:t xml:space="preserve">PROPERTY </w:t>
      </w:r>
      <w:r w:rsidRPr="004D3D7A">
        <w:rPr>
          <w:rFonts w:ascii="Arial" w:hAnsi="Arial" w:cs="Arial"/>
          <w:sz w:val="22"/>
          <w:szCs w:val="22"/>
        </w:rPr>
        <w:t>ADDRESS]</w:t>
      </w:r>
    </w:p>
    <w:p w:rsidR="004D3D7A" w:rsidRPr="004D3D7A" w:rsidRDefault="004D3D7A" w:rsidP="004D3D7A">
      <w:pPr>
        <w:tabs>
          <w:tab w:val="center" w:pos="4500"/>
          <w:tab w:val="right" w:pos="7290"/>
        </w:tabs>
        <w:jc w:val="center"/>
        <w:rPr>
          <w:rFonts w:ascii="Arial" w:hAnsi="Arial" w:cs="Arial"/>
          <w:sz w:val="22"/>
          <w:szCs w:val="22"/>
        </w:rPr>
      </w:pPr>
    </w:p>
    <w:p w:rsidR="004D3D7A" w:rsidRPr="004D3D7A" w:rsidRDefault="004D3D7A" w:rsidP="004D3D7A">
      <w:pPr>
        <w:rPr>
          <w:rFonts w:ascii="Arial" w:hAnsi="Arial" w:cs="Arial"/>
          <w:sz w:val="22"/>
          <w:szCs w:val="22"/>
        </w:rPr>
      </w:pPr>
    </w:p>
    <w:p w:rsidR="004D3D7A" w:rsidRPr="004D3D7A" w:rsidRDefault="004D3D7A" w:rsidP="004D3D7A">
      <w:pPr>
        <w:rPr>
          <w:rFonts w:ascii="Arial" w:hAnsi="Arial" w:cs="Arial"/>
          <w:sz w:val="22"/>
          <w:szCs w:val="22"/>
        </w:rPr>
      </w:pPr>
    </w:p>
    <w:p w:rsidR="004D3D7A" w:rsidRPr="004D3D7A" w:rsidRDefault="004D3D7A" w:rsidP="004D3D7A">
      <w:pPr>
        <w:rPr>
          <w:rFonts w:ascii="Arial" w:hAnsi="Arial" w:cs="Arial"/>
          <w:sz w:val="22"/>
          <w:szCs w:val="22"/>
        </w:rPr>
      </w:pPr>
    </w:p>
    <w:p w:rsidR="004D3D7A" w:rsidRPr="004D3D7A" w:rsidRDefault="004D3D7A" w:rsidP="004D3D7A">
      <w:pPr>
        <w:rPr>
          <w:rFonts w:ascii="Arial" w:hAnsi="Arial" w:cs="Arial"/>
          <w:sz w:val="22"/>
          <w:szCs w:val="22"/>
        </w:rPr>
      </w:pPr>
    </w:p>
    <w:p w:rsidR="004D3D7A" w:rsidRPr="004D3D7A" w:rsidRDefault="004D3D7A" w:rsidP="004D3D7A">
      <w:pPr>
        <w:rPr>
          <w:rFonts w:ascii="Arial" w:hAnsi="Arial" w:cs="Arial"/>
          <w:sz w:val="22"/>
          <w:szCs w:val="22"/>
        </w:rPr>
      </w:pP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22"/>
          <w:szCs w:val="22"/>
        </w:rPr>
      </w:pPr>
      <w:r>
        <w:rPr>
          <w:rFonts w:ascii="Arial" w:hAnsi="Arial" w:cs="Arial"/>
          <w:noProof/>
          <w:sz w:val="22"/>
          <w:szCs w:val="22"/>
          <w:lang w:eastAsia="en-GB"/>
        </w:rPr>
        <w:drawing>
          <wp:inline distT="0" distB="0" distL="0" distR="0">
            <wp:extent cx="296164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1640" cy="504825"/>
                    </a:xfrm>
                    <a:prstGeom prst="rect">
                      <a:avLst/>
                    </a:prstGeom>
                    <a:noFill/>
                  </pic:spPr>
                </pic:pic>
              </a:graphicData>
            </a:graphic>
          </wp:inline>
        </w:drawing>
      </w:r>
    </w:p>
    <w:p w:rsidR="004D3D7A" w:rsidRPr="004D3D7A" w:rsidRDefault="004D3D7A" w:rsidP="004D3D7A">
      <w:pPr>
        <w:jc w:val="center"/>
        <w:rPr>
          <w:rFonts w:ascii="Arial" w:hAnsi="Arial" w:cs="Arial"/>
          <w:sz w:val="22"/>
          <w:szCs w:val="22"/>
        </w:rPr>
      </w:pPr>
    </w:p>
    <w:p w:rsidR="004D3D7A" w:rsidRPr="004D3D7A" w:rsidRDefault="004D3D7A" w:rsidP="004D3D7A">
      <w:pPr>
        <w:jc w:val="center"/>
        <w:rPr>
          <w:rFonts w:ascii="Arial" w:hAnsi="Arial" w:cs="Arial"/>
          <w:sz w:val="18"/>
          <w:szCs w:val="18"/>
        </w:rPr>
      </w:pPr>
      <w:r w:rsidRPr="004D3D7A">
        <w:rPr>
          <w:rFonts w:ascii="Arial" w:hAnsi="Arial" w:cs="Arial"/>
          <w:sz w:val="18"/>
          <w:szCs w:val="18"/>
        </w:rPr>
        <w:t>The Nottinghamshire County Council</w:t>
      </w:r>
    </w:p>
    <w:p w:rsidR="004D3D7A" w:rsidRPr="004D3D7A" w:rsidRDefault="004D3D7A" w:rsidP="004D3D7A">
      <w:pPr>
        <w:jc w:val="center"/>
        <w:rPr>
          <w:rFonts w:ascii="Arial" w:hAnsi="Arial" w:cs="Arial"/>
          <w:sz w:val="18"/>
          <w:szCs w:val="18"/>
        </w:rPr>
      </w:pPr>
      <w:r w:rsidRPr="004D3D7A">
        <w:rPr>
          <w:rFonts w:ascii="Arial" w:hAnsi="Arial" w:cs="Arial"/>
          <w:sz w:val="18"/>
          <w:szCs w:val="18"/>
        </w:rPr>
        <w:t>Legal Services</w:t>
      </w:r>
    </w:p>
    <w:p w:rsidR="004D3D7A" w:rsidRPr="004D3D7A" w:rsidRDefault="004D3D7A" w:rsidP="004D3D7A">
      <w:pPr>
        <w:jc w:val="center"/>
        <w:rPr>
          <w:rFonts w:ascii="Arial" w:hAnsi="Arial" w:cs="Arial"/>
          <w:sz w:val="18"/>
          <w:szCs w:val="18"/>
        </w:rPr>
      </w:pPr>
      <w:r w:rsidRPr="004D3D7A">
        <w:rPr>
          <w:rFonts w:ascii="Arial" w:hAnsi="Arial" w:cs="Arial"/>
          <w:sz w:val="18"/>
          <w:szCs w:val="18"/>
        </w:rPr>
        <w:t>County Hall</w:t>
      </w:r>
    </w:p>
    <w:p w:rsidR="004D3D7A" w:rsidRPr="004D3D7A" w:rsidRDefault="004D3D7A" w:rsidP="004D3D7A">
      <w:pPr>
        <w:jc w:val="center"/>
        <w:rPr>
          <w:rFonts w:ascii="Arial" w:hAnsi="Arial" w:cs="Arial"/>
          <w:sz w:val="18"/>
          <w:szCs w:val="18"/>
        </w:rPr>
      </w:pPr>
      <w:r w:rsidRPr="004D3D7A">
        <w:rPr>
          <w:rFonts w:ascii="Arial" w:hAnsi="Arial" w:cs="Arial"/>
          <w:sz w:val="18"/>
          <w:szCs w:val="18"/>
        </w:rPr>
        <w:t xml:space="preserve">West </w:t>
      </w:r>
      <w:proofErr w:type="spellStart"/>
      <w:r w:rsidRPr="004D3D7A">
        <w:rPr>
          <w:rFonts w:ascii="Arial" w:hAnsi="Arial" w:cs="Arial"/>
          <w:sz w:val="18"/>
          <w:szCs w:val="18"/>
        </w:rPr>
        <w:t>Bridgford</w:t>
      </w:r>
      <w:proofErr w:type="spellEnd"/>
      <w:r w:rsidRPr="004D3D7A">
        <w:rPr>
          <w:rFonts w:ascii="Arial" w:hAnsi="Arial" w:cs="Arial"/>
          <w:sz w:val="18"/>
          <w:szCs w:val="18"/>
        </w:rPr>
        <w:t>,</w:t>
      </w:r>
    </w:p>
    <w:p w:rsidR="004D3D7A" w:rsidRPr="004D3D7A" w:rsidRDefault="004D3D7A" w:rsidP="004D3D7A">
      <w:pPr>
        <w:jc w:val="center"/>
        <w:rPr>
          <w:rFonts w:ascii="Arial" w:hAnsi="Arial" w:cs="Arial"/>
          <w:sz w:val="18"/>
          <w:szCs w:val="18"/>
        </w:rPr>
      </w:pPr>
      <w:proofErr w:type="spellStart"/>
      <w:r w:rsidRPr="004D3D7A">
        <w:rPr>
          <w:rFonts w:ascii="Arial" w:hAnsi="Arial" w:cs="Arial"/>
          <w:sz w:val="18"/>
          <w:szCs w:val="18"/>
        </w:rPr>
        <w:t>NG2</w:t>
      </w:r>
      <w:proofErr w:type="spellEnd"/>
      <w:r w:rsidRPr="004D3D7A">
        <w:rPr>
          <w:rFonts w:ascii="Arial" w:hAnsi="Arial" w:cs="Arial"/>
          <w:sz w:val="18"/>
          <w:szCs w:val="18"/>
        </w:rPr>
        <w:t xml:space="preserve"> </w:t>
      </w:r>
      <w:proofErr w:type="spellStart"/>
      <w:r w:rsidRPr="004D3D7A">
        <w:rPr>
          <w:rFonts w:ascii="Arial" w:hAnsi="Arial" w:cs="Arial"/>
          <w:sz w:val="18"/>
          <w:szCs w:val="18"/>
        </w:rPr>
        <w:t>7QP</w:t>
      </w:r>
      <w:proofErr w:type="spellEnd"/>
    </w:p>
    <w:p w:rsidR="004D3D7A" w:rsidRPr="004D3D7A" w:rsidRDefault="004D3D7A" w:rsidP="004D3D7A">
      <w:pPr>
        <w:jc w:val="center"/>
        <w:rPr>
          <w:rFonts w:ascii="Arial" w:hAnsi="Arial" w:cs="Arial"/>
          <w:sz w:val="18"/>
          <w:szCs w:val="18"/>
        </w:rPr>
      </w:pPr>
      <w:r w:rsidRPr="004D3D7A">
        <w:rPr>
          <w:rFonts w:ascii="Arial" w:hAnsi="Arial" w:cs="Arial"/>
          <w:sz w:val="18"/>
          <w:szCs w:val="18"/>
        </w:rPr>
        <w:t>Ref: [        ]</w:t>
      </w:r>
    </w:p>
    <w:p w:rsidR="004D3D7A" w:rsidRPr="004D3D7A" w:rsidRDefault="004D3D7A" w:rsidP="004D3D7A">
      <w:pPr>
        <w:rPr>
          <w:rFonts w:ascii="Arial" w:hAnsi="Arial" w:cs="Arial"/>
          <w:b/>
          <w:spacing w:val="-3"/>
          <w:sz w:val="22"/>
          <w:szCs w:val="22"/>
        </w:rPr>
      </w:pPr>
    </w:p>
    <w:p w:rsidR="004D3D7A" w:rsidRPr="004D3D7A" w:rsidRDefault="004D3D7A" w:rsidP="004D3D7A">
      <w:pPr>
        <w:rPr>
          <w:rFonts w:ascii="Arial" w:hAnsi="Arial" w:cs="Arial"/>
          <w:b/>
          <w:spacing w:val="-3"/>
          <w:sz w:val="22"/>
          <w:szCs w:val="22"/>
        </w:rPr>
      </w:pPr>
    </w:p>
    <w:p w:rsidR="00542F6B" w:rsidRDefault="00542F6B" w:rsidP="004D3D7A">
      <w:pPr>
        <w:tabs>
          <w:tab w:val="left" w:pos="2160"/>
        </w:tabs>
        <w:spacing w:after="120"/>
        <w:rPr>
          <w:rFonts w:ascii="Arial" w:hAnsi="Arial" w:cs="Arial"/>
          <w:b/>
          <w:bCs/>
          <w:spacing w:val="-3"/>
          <w:sz w:val="22"/>
          <w:szCs w:val="22"/>
        </w:rPr>
      </w:pPr>
    </w:p>
    <w:p w:rsidR="00882DB4" w:rsidRDefault="00882DB4" w:rsidP="004D3D7A">
      <w:pPr>
        <w:tabs>
          <w:tab w:val="left" w:pos="2160"/>
        </w:tabs>
        <w:spacing w:after="120"/>
        <w:rPr>
          <w:rFonts w:ascii="Arial" w:hAnsi="Arial" w:cs="Arial"/>
          <w:b/>
          <w:bCs/>
          <w:spacing w:val="-3"/>
          <w:sz w:val="22"/>
          <w:szCs w:val="22"/>
        </w:rPr>
      </w:pPr>
    </w:p>
    <w:p w:rsidR="00A5571C" w:rsidRPr="005411B3" w:rsidRDefault="00A5571C" w:rsidP="004D3D7A">
      <w:pPr>
        <w:tabs>
          <w:tab w:val="left" w:pos="2160"/>
        </w:tabs>
        <w:spacing w:after="120"/>
        <w:rPr>
          <w:rFonts w:ascii="Arial" w:hAnsi="Arial" w:cs="Arial"/>
          <w:b/>
          <w:bCs/>
          <w:spacing w:val="-3"/>
          <w:sz w:val="22"/>
          <w:szCs w:val="22"/>
        </w:rPr>
      </w:pPr>
    </w:p>
    <w:p w:rsidR="00542F6B" w:rsidRPr="005411B3" w:rsidRDefault="00542F6B" w:rsidP="0021788A">
      <w:pPr>
        <w:spacing w:after="120"/>
        <w:jc w:val="both"/>
        <w:rPr>
          <w:rFonts w:ascii="Arial" w:hAnsi="Arial" w:cs="Arial"/>
          <w:bCs/>
          <w:spacing w:val="-3"/>
          <w:sz w:val="22"/>
          <w:szCs w:val="22"/>
        </w:rPr>
      </w:pPr>
      <w:r w:rsidRPr="005411B3">
        <w:rPr>
          <w:rFonts w:ascii="Arial" w:hAnsi="Arial" w:cs="Arial"/>
          <w:b/>
          <w:spacing w:val="-3"/>
          <w:sz w:val="22"/>
          <w:szCs w:val="22"/>
        </w:rPr>
        <w:t>THIS LEGAL CHARGE</w:t>
      </w:r>
      <w:r w:rsidRPr="005411B3">
        <w:rPr>
          <w:rFonts w:ascii="Arial" w:hAnsi="Arial" w:cs="Arial"/>
          <w:spacing w:val="-3"/>
          <w:sz w:val="22"/>
          <w:szCs w:val="22"/>
        </w:rPr>
        <w:t xml:space="preserve"> is made the </w:t>
      </w:r>
      <w:r w:rsidRPr="005411B3">
        <w:rPr>
          <w:rFonts w:ascii="Arial" w:hAnsi="Arial" w:cs="Arial"/>
          <w:spacing w:val="-3"/>
          <w:sz w:val="22"/>
          <w:szCs w:val="22"/>
        </w:rPr>
        <w:tab/>
      </w:r>
      <w:r w:rsidRPr="005411B3">
        <w:rPr>
          <w:rFonts w:ascii="Arial" w:hAnsi="Arial" w:cs="Arial"/>
          <w:spacing w:val="-3"/>
          <w:sz w:val="22"/>
          <w:szCs w:val="22"/>
        </w:rPr>
        <w:tab/>
        <w:t>day of</w:t>
      </w:r>
      <w:r w:rsidRPr="005411B3">
        <w:rPr>
          <w:rFonts w:ascii="Arial" w:hAnsi="Arial" w:cs="Arial"/>
          <w:spacing w:val="-3"/>
          <w:sz w:val="22"/>
          <w:szCs w:val="22"/>
        </w:rPr>
        <w:tab/>
        <w:t xml:space="preserve">                                     </w:t>
      </w:r>
      <w:r w:rsidRPr="005411B3">
        <w:rPr>
          <w:rFonts w:ascii="Arial" w:hAnsi="Arial" w:cs="Arial"/>
          <w:spacing w:val="-3"/>
          <w:sz w:val="22"/>
          <w:szCs w:val="22"/>
        </w:rPr>
        <w:tab/>
      </w:r>
      <w:r w:rsidRPr="005411B3">
        <w:rPr>
          <w:rFonts w:ascii="Arial" w:hAnsi="Arial" w:cs="Arial"/>
          <w:spacing w:val="-3"/>
          <w:sz w:val="22"/>
          <w:szCs w:val="22"/>
        </w:rPr>
        <w:tab/>
        <w:t>20</w:t>
      </w:r>
      <w:r w:rsidR="005411B3">
        <w:rPr>
          <w:rFonts w:ascii="Arial" w:hAnsi="Arial" w:cs="Arial"/>
          <w:bCs/>
          <w:spacing w:val="-3"/>
          <w:sz w:val="22"/>
          <w:szCs w:val="22"/>
        </w:rPr>
        <w:t>[  ]</w:t>
      </w:r>
    </w:p>
    <w:p w:rsidR="00542F6B" w:rsidRPr="005411B3" w:rsidRDefault="00542F6B" w:rsidP="0021788A">
      <w:pPr>
        <w:spacing w:after="120"/>
        <w:jc w:val="both"/>
        <w:rPr>
          <w:rFonts w:ascii="Arial" w:hAnsi="Arial" w:cs="Arial"/>
          <w:b/>
          <w:spacing w:val="-3"/>
          <w:sz w:val="22"/>
          <w:szCs w:val="22"/>
        </w:rPr>
      </w:pPr>
      <w:r w:rsidRPr="005411B3">
        <w:rPr>
          <w:rFonts w:ascii="Arial" w:hAnsi="Arial" w:cs="Arial"/>
          <w:b/>
          <w:bCs/>
          <w:spacing w:val="-3"/>
          <w:sz w:val="22"/>
          <w:szCs w:val="22"/>
        </w:rPr>
        <w:t>B</w:t>
      </w:r>
      <w:r w:rsidRPr="005411B3">
        <w:rPr>
          <w:rFonts w:ascii="Arial" w:hAnsi="Arial" w:cs="Arial"/>
          <w:b/>
          <w:spacing w:val="-3"/>
          <w:sz w:val="22"/>
          <w:szCs w:val="22"/>
        </w:rPr>
        <w:t>ETWEEN:</w:t>
      </w:r>
    </w:p>
    <w:p w:rsidR="00542F6B" w:rsidRPr="005411B3" w:rsidRDefault="00542F6B" w:rsidP="0021788A">
      <w:pPr>
        <w:tabs>
          <w:tab w:val="left" w:pos="720"/>
          <w:tab w:val="left" w:pos="5040"/>
        </w:tabs>
        <w:suppressAutoHyphens/>
        <w:spacing w:after="120"/>
        <w:ind w:left="720" w:hanging="720"/>
        <w:jc w:val="both"/>
        <w:rPr>
          <w:rFonts w:ascii="Arial" w:hAnsi="Arial" w:cs="Arial"/>
          <w:spacing w:val="-3"/>
          <w:kern w:val="1"/>
          <w:sz w:val="22"/>
          <w:szCs w:val="22"/>
        </w:rPr>
      </w:pPr>
      <w:r w:rsidRPr="005411B3">
        <w:rPr>
          <w:rFonts w:ascii="Arial" w:hAnsi="Arial" w:cs="Arial"/>
          <w:spacing w:val="-3"/>
          <w:kern w:val="1"/>
          <w:sz w:val="22"/>
          <w:szCs w:val="22"/>
        </w:rPr>
        <w:lastRenderedPageBreak/>
        <w:t xml:space="preserve">(1) </w:t>
      </w:r>
      <w:r w:rsidR="005411B3">
        <w:rPr>
          <w:rFonts w:ascii="Arial" w:hAnsi="Arial" w:cs="Arial"/>
          <w:spacing w:val="-3"/>
          <w:kern w:val="1"/>
          <w:sz w:val="22"/>
          <w:szCs w:val="22"/>
        </w:rPr>
        <w:tab/>
      </w:r>
      <w:r w:rsidRPr="005411B3">
        <w:rPr>
          <w:rFonts w:ascii="Arial" w:hAnsi="Arial" w:cs="Arial"/>
          <w:b/>
          <w:spacing w:val="-3"/>
          <w:kern w:val="1"/>
          <w:sz w:val="22"/>
          <w:szCs w:val="22"/>
        </w:rPr>
        <w:t>THE NOTTINGHAMSHIRE COUNTY COUNCIL</w:t>
      </w:r>
      <w:r w:rsidRPr="005411B3">
        <w:rPr>
          <w:rFonts w:ascii="Arial" w:hAnsi="Arial" w:cs="Arial"/>
          <w:spacing w:val="-3"/>
          <w:kern w:val="1"/>
          <w:sz w:val="22"/>
          <w:szCs w:val="22"/>
        </w:rPr>
        <w:t xml:space="preserve"> of County Hall, West </w:t>
      </w:r>
      <w:proofErr w:type="spellStart"/>
      <w:r w:rsidRPr="005411B3">
        <w:rPr>
          <w:rFonts w:ascii="Arial" w:hAnsi="Arial" w:cs="Arial"/>
          <w:spacing w:val="-3"/>
          <w:kern w:val="1"/>
          <w:sz w:val="22"/>
          <w:szCs w:val="22"/>
        </w:rPr>
        <w:t>Bridgford</w:t>
      </w:r>
      <w:proofErr w:type="spellEnd"/>
      <w:r w:rsidRPr="005411B3">
        <w:rPr>
          <w:rFonts w:ascii="Arial" w:hAnsi="Arial" w:cs="Arial"/>
          <w:spacing w:val="-3"/>
          <w:kern w:val="1"/>
          <w:sz w:val="22"/>
          <w:szCs w:val="22"/>
        </w:rPr>
        <w:t xml:space="preserve">, Nottingham </w:t>
      </w:r>
      <w:proofErr w:type="spellStart"/>
      <w:r w:rsidRPr="005411B3">
        <w:rPr>
          <w:rFonts w:ascii="Arial" w:hAnsi="Arial" w:cs="Arial"/>
          <w:spacing w:val="-3"/>
          <w:kern w:val="1"/>
          <w:sz w:val="22"/>
          <w:szCs w:val="22"/>
        </w:rPr>
        <w:t>NG2</w:t>
      </w:r>
      <w:proofErr w:type="spellEnd"/>
      <w:r w:rsidRPr="005411B3">
        <w:rPr>
          <w:rFonts w:ascii="Arial" w:hAnsi="Arial" w:cs="Arial"/>
          <w:spacing w:val="-3"/>
          <w:kern w:val="1"/>
          <w:sz w:val="22"/>
          <w:szCs w:val="22"/>
        </w:rPr>
        <w:t xml:space="preserve"> </w:t>
      </w:r>
      <w:proofErr w:type="spellStart"/>
      <w:r w:rsidRPr="005411B3">
        <w:rPr>
          <w:rFonts w:ascii="Arial" w:hAnsi="Arial" w:cs="Arial"/>
          <w:spacing w:val="-3"/>
          <w:kern w:val="1"/>
          <w:sz w:val="22"/>
          <w:szCs w:val="22"/>
        </w:rPr>
        <w:t>7QP</w:t>
      </w:r>
      <w:proofErr w:type="spellEnd"/>
      <w:r w:rsidRPr="005411B3">
        <w:rPr>
          <w:rFonts w:ascii="Arial" w:hAnsi="Arial" w:cs="Arial"/>
          <w:spacing w:val="-3"/>
          <w:kern w:val="1"/>
          <w:sz w:val="22"/>
          <w:szCs w:val="22"/>
        </w:rPr>
        <w:t xml:space="preserve"> (the "Council"); and</w:t>
      </w:r>
    </w:p>
    <w:p w:rsidR="00542F6B" w:rsidRPr="005411B3" w:rsidRDefault="00542F6B" w:rsidP="0021788A">
      <w:pPr>
        <w:tabs>
          <w:tab w:val="center" w:pos="709"/>
          <w:tab w:val="right" w:pos="7290"/>
        </w:tabs>
        <w:spacing w:after="120"/>
        <w:ind w:left="709" w:hanging="709"/>
        <w:jc w:val="both"/>
        <w:rPr>
          <w:rFonts w:ascii="Arial" w:hAnsi="Arial" w:cs="Arial"/>
          <w:spacing w:val="-3"/>
          <w:kern w:val="1"/>
          <w:sz w:val="22"/>
          <w:szCs w:val="22"/>
        </w:rPr>
      </w:pPr>
      <w:r w:rsidRPr="005411B3">
        <w:rPr>
          <w:rFonts w:ascii="Arial" w:hAnsi="Arial" w:cs="Arial"/>
          <w:spacing w:val="-3"/>
          <w:kern w:val="1"/>
          <w:sz w:val="22"/>
          <w:szCs w:val="22"/>
        </w:rPr>
        <w:t>(2)</w:t>
      </w:r>
      <w:r w:rsidRPr="005411B3">
        <w:rPr>
          <w:rFonts w:ascii="Arial" w:hAnsi="Arial" w:cs="Arial"/>
          <w:b/>
          <w:spacing w:val="-3"/>
          <w:kern w:val="1"/>
          <w:sz w:val="22"/>
          <w:szCs w:val="22"/>
        </w:rPr>
        <w:t xml:space="preserve">   </w:t>
      </w:r>
      <w:r w:rsidRPr="005411B3">
        <w:rPr>
          <w:rFonts w:ascii="Arial" w:hAnsi="Arial" w:cs="Arial"/>
          <w:b/>
          <w:spacing w:val="-3"/>
          <w:kern w:val="1"/>
          <w:sz w:val="22"/>
          <w:szCs w:val="22"/>
        </w:rPr>
        <w:tab/>
      </w:r>
      <w:r w:rsidR="005411B3">
        <w:rPr>
          <w:rFonts w:ascii="Arial" w:hAnsi="Arial" w:cs="Arial"/>
          <w:b/>
          <w:spacing w:val="-3"/>
          <w:kern w:val="1"/>
          <w:sz w:val="22"/>
          <w:szCs w:val="22"/>
        </w:rPr>
        <w:t xml:space="preserve">    [NAME]</w:t>
      </w:r>
      <w:r w:rsidRPr="005411B3">
        <w:rPr>
          <w:rFonts w:ascii="Arial" w:hAnsi="Arial" w:cs="Arial"/>
          <w:b/>
          <w:spacing w:val="-3"/>
          <w:kern w:val="1"/>
          <w:sz w:val="22"/>
          <w:szCs w:val="22"/>
        </w:rPr>
        <w:t xml:space="preserve"> </w:t>
      </w:r>
      <w:r w:rsidR="00CB5C46">
        <w:rPr>
          <w:rFonts w:ascii="Arial" w:hAnsi="Arial" w:cs="Arial"/>
          <w:spacing w:val="-3"/>
          <w:kern w:val="1"/>
          <w:sz w:val="22"/>
          <w:szCs w:val="22"/>
        </w:rPr>
        <w:t xml:space="preserve">of </w:t>
      </w:r>
      <w:r w:rsidR="005411B3">
        <w:rPr>
          <w:rFonts w:ascii="Arial" w:hAnsi="Arial" w:cs="Arial"/>
          <w:spacing w:val="-3"/>
          <w:kern w:val="1"/>
          <w:sz w:val="22"/>
          <w:szCs w:val="22"/>
        </w:rPr>
        <w:t>[ADDRESS]</w:t>
      </w:r>
      <w:r w:rsidRPr="005411B3">
        <w:rPr>
          <w:rFonts w:ascii="Arial" w:hAnsi="Arial" w:cs="Arial"/>
          <w:spacing w:val="-3"/>
          <w:kern w:val="1"/>
          <w:sz w:val="22"/>
          <w:szCs w:val="22"/>
        </w:rPr>
        <w:t xml:space="preserve"> (the "Foster Carers"); </w:t>
      </w:r>
    </w:p>
    <w:p w:rsidR="00542F6B" w:rsidRPr="005411B3" w:rsidRDefault="00542F6B" w:rsidP="0021788A">
      <w:pPr>
        <w:numPr>
          <w:ilvl w:val="0"/>
          <w:numId w:val="1"/>
        </w:numPr>
        <w:tabs>
          <w:tab w:val="left" w:pos="1080"/>
          <w:tab w:val="left" w:pos="5040"/>
        </w:tabs>
        <w:suppressAutoHyphens/>
        <w:spacing w:after="120"/>
        <w:jc w:val="both"/>
        <w:rPr>
          <w:rFonts w:ascii="Arial" w:hAnsi="Arial" w:cs="Arial"/>
          <w:spacing w:val="-3"/>
          <w:kern w:val="1"/>
          <w:sz w:val="22"/>
          <w:szCs w:val="22"/>
        </w:rPr>
      </w:pPr>
      <w:r w:rsidRPr="005411B3">
        <w:rPr>
          <w:rFonts w:ascii="Arial" w:hAnsi="Arial" w:cs="Arial"/>
          <w:b/>
          <w:spacing w:val="-3"/>
          <w:kern w:val="1"/>
          <w:sz w:val="22"/>
          <w:szCs w:val="22"/>
          <w:u w:val="single"/>
        </w:rPr>
        <w:t>DEFINITIONS</w:t>
      </w:r>
    </w:p>
    <w:p w:rsidR="00542F6B" w:rsidRPr="005411B3" w:rsidRDefault="00542F6B" w:rsidP="0021788A">
      <w:pPr>
        <w:tabs>
          <w:tab w:val="left" w:pos="5040"/>
        </w:tabs>
        <w:suppressAutoHyphens/>
        <w:spacing w:after="120"/>
        <w:ind w:left="720"/>
        <w:jc w:val="both"/>
        <w:rPr>
          <w:rFonts w:ascii="Arial" w:hAnsi="Arial" w:cs="Arial"/>
          <w:spacing w:val="-3"/>
          <w:kern w:val="1"/>
          <w:sz w:val="22"/>
          <w:szCs w:val="22"/>
        </w:rPr>
      </w:pPr>
      <w:r w:rsidRPr="005411B3">
        <w:rPr>
          <w:rFonts w:ascii="Arial" w:hAnsi="Arial" w:cs="Arial"/>
          <w:spacing w:val="-3"/>
          <w:kern w:val="1"/>
          <w:sz w:val="22"/>
          <w:szCs w:val="22"/>
        </w:rPr>
        <w:t>In this charge the following words and expressions have the following meanings:</w:t>
      </w:r>
    </w:p>
    <w:tbl>
      <w:tblPr>
        <w:tblW w:w="10296" w:type="dxa"/>
        <w:tblInd w:w="18" w:type="dxa"/>
        <w:tblLayout w:type="fixed"/>
        <w:tblLook w:val="0000"/>
      </w:tblPr>
      <w:tblGrid>
        <w:gridCol w:w="1440"/>
        <w:gridCol w:w="2130"/>
        <w:gridCol w:w="6726"/>
      </w:tblGrid>
      <w:tr w:rsidR="00542F6B" w:rsidRPr="005411B3" w:rsidTr="00A5571C">
        <w:tc>
          <w:tcPr>
            <w:tcW w:w="1440" w:type="dxa"/>
          </w:tcPr>
          <w:p w:rsidR="00542F6B" w:rsidRPr="005411B3" w:rsidRDefault="00542F6B" w:rsidP="0021788A">
            <w:pPr>
              <w:numPr>
                <w:ilvl w:val="1"/>
                <w:numId w:val="1"/>
              </w:numPr>
              <w:spacing w:after="120"/>
              <w:jc w:val="both"/>
              <w:rPr>
                <w:rFonts w:ascii="Arial" w:hAnsi="Arial" w:cs="Arial"/>
                <w:szCs w:val="22"/>
              </w:rPr>
            </w:pPr>
          </w:p>
        </w:tc>
        <w:tc>
          <w:tcPr>
            <w:tcW w:w="2130" w:type="dxa"/>
          </w:tcPr>
          <w:p w:rsidR="00542F6B" w:rsidRPr="005411B3" w:rsidRDefault="00542F6B" w:rsidP="0021788A">
            <w:pPr>
              <w:spacing w:after="120"/>
              <w:jc w:val="both"/>
              <w:rPr>
                <w:rFonts w:ascii="Arial" w:hAnsi="Arial" w:cs="Arial"/>
                <w:b/>
                <w:szCs w:val="22"/>
              </w:rPr>
            </w:pPr>
            <w:r w:rsidRPr="005411B3">
              <w:rPr>
                <w:rFonts w:ascii="Arial" w:hAnsi="Arial" w:cs="Arial"/>
                <w:b/>
                <w:sz w:val="22"/>
                <w:szCs w:val="22"/>
              </w:rPr>
              <w:t>“Financial Assistance Agreement”</w:t>
            </w:r>
          </w:p>
        </w:tc>
        <w:tc>
          <w:tcPr>
            <w:tcW w:w="6726" w:type="dxa"/>
          </w:tcPr>
          <w:p w:rsidR="00542F6B" w:rsidRPr="005411B3" w:rsidRDefault="00542F6B" w:rsidP="0021788A">
            <w:pPr>
              <w:spacing w:after="120"/>
              <w:ind w:left="229"/>
              <w:jc w:val="both"/>
              <w:rPr>
                <w:rFonts w:ascii="Arial" w:hAnsi="Arial" w:cs="Arial"/>
                <w:bCs/>
                <w:szCs w:val="22"/>
              </w:rPr>
            </w:pPr>
            <w:r w:rsidRPr="005411B3">
              <w:rPr>
                <w:rFonts w:ascii="Arial" w:hAnsi="Arial" w:cs="Arial"/>
                <w:bCs/>
                <w:sz w:val="22"/>
                <w:szCs w:val="22"/>
              </w:rPr>
              <w:t xml:space="preserve">the agreement dated </w:t>
            </w:r>
            <w:r w:rsidR="005411B3">
              <w:rPr>
                <w:rFonts w:ascii="Arial" w:hAnsi="Arial" w:cs="Arial"/>
                <w:bCs/>
                <w:sz w:val="22"/>
                <w:szCs w:val="22"/>
              </w:rPr>
              <w:t>[DATE]</w:t>
            </w:r>
            <w:r w:rsidRPr="005411B3">
              <w:rPr>
                <w:rFonts w:ascii="Arial" w:hAnsi="Arial" w:cs="Arial"/>
                <w:bCs/>
                <w:sz w:val="22"/>
                <w:szCs w:val="22"/>
              </w:rPr>
              <w:t xml:space="preserve"> made between the Council and the Foster Carers</w:t>
            </w:r>
          </w:p>
        </w:tc>
      </w:tr>
      <w:tr w:rsidR="00542F6B" w:rsidRPr="005411B3" w:rsidTr="00A5571C">
        <w:tc>
          <w:tcPr>
            <w:tcW w:w="1440" w:type="dxa"/>
          </w:tcPr>
          <w:p w:rsidR="00542F6B" w:rsidRPr="005411B3" w:rsidRDefault="00542F6B" w:rsidP="0021788A">
            <w:pPr>
              <w:numPr>
                <w:ilvl w:val="1"/>
                <w:numId w:val="1"/>
              </w:numPr>
              <w:spacing w:after="120"/>
              <w:jc w:val="both"/>
              <w:rPr>
                <w:rFonts w:ascii="Arial" w:hAnsi="Arial" w:cs="Arial"/>
                <w:szCs w:val="22"/>
              </w:rPr>
            </w:pPr>
          </w:p>
        </w:tc>
        <w:tc>
          <w:tcPr>
            <w:tcW w:w="2130" w:type="dxa"/>
          </w:tcPr>
          <w:p w:rsidR="00542F6B" w:rsidRPr="005411B3" w:rsidRDefault="00542F6B" w:rsidP="0021788A">
            <w:pPr>
              <w:spacing w:after="120"/>
              <w:jc w:val="both"/>
              <w:rPr>
                <w:rFonts w:ascii="Arial" w:hAnsi="Arial" w:cs="Arial"/>
                <w:b/>
                <w:szCs w:val="22"/>
              </w:rPr>
            </w:pPr>
            <w:r w:rsidRPr="005411B3">
              <w:rPr>
                <w:rFonts w:ascii="Arial" w:hAnsi="Arial" w:cs="Arial"/>
                <w:b/>
                <w:sz w:val="22"/>
                <w:szCs w:val="22"/>
              </w:rPr>
              <w:t>"Principal Sum"</w:t>
            </w:r>
          </w:p>
        </w:tc>
        <w:tc>
          <w:tcPr>
            <w:tcW w:w="6726" w:type="dxa"/>
          </w:tcPr>
          <w:p w:rsidR="00542F6B" w:rsidRPr="005411B3" w:rsidRDefault="005411B3" w:rsidP="0021788A">
            <w:pPr>
              <w:spacing w:after="120"/>
              <w:ind w:left="229"/>
              <w:jc w:val="both"/>
              <w:rPr>
                <w:rFonts w:ascii="Arial" w:hAnsi="Arial" w:cs="Arial"/>
                <w:szCs w:val="22"/>
              </w:rPr>
            </w:pPr>
            <w:r>
              <w:rPr>
                <w:rFonts w:ascii="Arial" w:hAnsi="Arial" w:cs="Arial"/>
                <w:bCs/>
                <w:sz w:val="22"/>
                <w:szCs w:val="22"/>
              </w:rPr>
              <w:t>[AMOUNT WORDS]</w:t>
            </w:r>
            <w:r w:rsidR="00542F6B" w:rsidRPr="005411B3">
              <w:rPr>
                <w:rFonts w:ascii="Arial" w:hAnsi="Arial" w:cs="Arial"/>
                <w:bCs/>
                <w:sz w:val="22"/>
                <w:szCs w:val="22"/>
              </w:rPr>
              <w:t xml:space="preserve"> </w:t>
            </w:r>
            <w:r w:rsidR="00542F6B" w:rsidRPr="005411B3">
              <w:rPr>
                <w:rFonts w:ascii="Arial" w:hAnsi="Arial" w:cs="Arial"/>
                <w:sz w:val="22"/>
                <w:szCs w:val="22"/>
              </w:rPr>
              <w:t>POUNDS (£</w:t>
            </w:r>
            <w:r>
              <w:rPr>
                <w:rFonts w:ascii="Arial" w:hAnsi="Arial" w:cs="Arial"/>
                <w:sz w:val="22"/>
                <w:szCs w:val="22"/>
              </w:rPr>
              <w:t>[AMOUNT FIGURES]</w:t>
            </w:r>
            <w:r w:rsidR="00542F6B" w:rsidRPr="005411B3">
              <w:rPr>
                <w:rFonts w:ascii="Arial" w:hAnsi="Arial" w:cs="Arial"/>
                <w:sz w:val="22"/>
                <w:szCs w:val="22"/>
              </w:rPr>
              <w:t xml:space="preserve">) </w:t>
            </w:r>
          </w:p>
        </w:tc>
      </w:tr>
      <w:tr w:rsidR="00542F6B" w:rsidRPr="005411B3" w:rsidTr="00A5571C">
        <w:tc>
          <w:tcPr>
            <w:tcW w:w="1440" w:type="dxa"/>
          </w:tcPr>
          <w:p w:rsidR="00542F6B" w:rsidRPr="005411B3" w:rsidRDefault="00542F6B" w:rsidP="0021788A">
            <w:pPr>
              <w:numPr>
                <w:ilvl w:val="1"/>
                <w:numId w:val="1"/>
              </w:numPr>
              <w:spacing w:after="120"/>
              <w:jc w:val="both"/>
              <w:rPr>
                <w:rFonts w:ascii="Arial" w:hAnsi="Arial" w:cs="Arial"/>
                <w:szCs w:val="22"/>
              </w:rPr>
            </w:pPr>
          </w:p>
        </w:tc>
        <w:tc>
          <w:tcPr>
            <w:tcW w:w="2130" w:type="dxa"/>
          </w:tcPr>
          <w:p w:rsidR="00542F6B" w:rsidRPr="005411B3" w:rsidRDefault="00542F6B" w:rsidP="0021788A">
            <w:pPr>
              <w:spacing w:after="120"/>
              <w:jc w:val="both"/>
              <w:rPr>
                <w:rFonts w:ascii="Arial" w:hAnsi="Arial" w:cs="Arial"/>
                <w:b/>
                <w:szCs w:val="22"/>
              </w:rPr>
            </w:pPr>
            <w:r w:rsidRPr="005411B3">
              <w:rPr>
                <w:rFonts w:ascii="Arial" w:hAnsi="Arial" w:cs="Arial"/>
                <w:b/>
                <w:sz w:val="22"/>
                <w:szCs w:val="22"/>
              </w:rPr>
              <w:t>"Property"</w:t>
            </w:r>
          </w:p>
        </w:tc>
        <w:tc>
          <w:tcPr>
            <w:tcW w:w="6726" w:type="dxa"/>
          </w:tcPr>
          <w:p w:rsidR="00542F6B" w:rsidRPr="005411B3" w:rsidRDefault="00542F6B" w:rsidP="0021788A">
            <w:pPr>
              <w:spacing w:after="120"/>
              <w:ind w:left="229"/>
              <w:jc w:val="both"/>
              <w:rPr>
                <w:rFonts w:ascii="Arial" w:hAnsi="Arial" w:cs="Arial"/>
                <w:bCs/>
                <w:szCs w:val="22"/>
              </w:rPr>
            </w:pPr>
            <w:r w:rsidRPr="005411B3">
              <w:rPr>
                <w:rFonts w:ascii="Arial" w:hAnsi="Arial" w:cs="Arial"/>
                <w:bCs/>
                <w:sz w:val="22"/>
                <w:szCs w:val="22"/>
              </w:rPr>
              <w:t xml:space="preserve">means all that property known as </w:t>
            </w:r>
            <w:r w:rsidR="005411B3">
              <w:rPr>
                <w:rFonts w:ascii="Arial" w:hAnsi="Arial" w:cs="Arial"/>
                <w:bCs/>
                <w:sz w:val="22"/>
                <w:szCs w:val="22"/>
              </w:rPr>
              <w:t>[ADDRESS]</w:t>
            </w:r>
            <w:r w:rsidRPr="005411B3">
              <w:rPr>
                <w:rFonts w:ascii="Arial" w:hAnsi="Arial" w:cs="Arial"/>
                <w:spacing w:val="-3"/>
                <w:kern w:val="1"/>
                <w:sz w:val="22"/>
                <w:szCs w:val="22"/>
              </w:rPr>
              <w:t xml:space="preserve"> registered at the land registry with absolute freehold title under title number </w:t>
            </w:r>
            <w:r w:rsidR="005411B3">
              <w:rPr>
                <w:rFonts w:ascii="Arial" w:hAnsi="Arial" w:cs="Arial"/>
                <w:spacing w:val="-3"/>
                <w:kern w:val="1"/>
                <w:sz w:val="22"/>
                <w:szCs w:val="22"/>
              </w:rPr>
              <w:t>[TITLE NUMBER]</w:t>
            </w:r>
          </w:p>
        </w:tc>
      </w:tr>
      <w:tr w:rsidR="00542F6B" w:rsidRPr="005411B3" w:rsidTr="00A5571C">
        <w:tc>
          <w:tcPr>
            <w:tcW w:w="1440" w:type="dxa"/>
          </w:tcPr>
          <w:p w:rsidR="00542F6B" w:rsidRPr="005411B3" w:rsidRDefault="00542F6B" w:rsidP="0021788A">
            <w:pPr>
              <w:numPr>
                <w:ilvl w:val="1"/>
                <w:numId w:val="1"/>
              </w:numPr>
              <w:spacing w:after="120"/>
              <w:jc w:val="both"/>
              <w:rPr>
                <w:rFonts w:ascii="Arial" w:hAnsi="Arial" w:cs="Arial"/>
                <w:szCs w:val="22"/>
              </w:rPr>
            </w:pPr>
          </w:p>
        </w:tc>
        <w:tc>
          <w:tcPr>
            <w:tcW w:w="2130" w:type="dxa"/>
          </w:tcPr>
          <w:p w:rsidR="00542F6B" w:rsidRPr="005411B3" w:rsidRDefault="00542F6B" w:rsidP="0021788A">
            <w:pPr>
              <w:spacing w:after="120"/>
              <w:ind w:left="-40"/>
              <w:jc w:val="both"/>
              <w:rPr>
                <w:rFonts w:ascii="Arial" w:hAnsi="Arial" w:cs="Arial"/>
                <w:b/>
                <w:szCs w:val="22"/>
              </w:rPr>
            </w:pPr>
            <w:r w:rsidRPr="005411B3">
              <w:rPr>
                <w:rFonts w:ascii="Arial" w:hAnsi="Arial" w:cs="Arial"/>
                <w:b/>
                <w:sz w:val="22"/>
                <w:szCs w:val="22"/>
              </w:rPr>
              <w:t>"Prior Charge"</w:t>
            </w:r>
          </w:p>
        </w:tc>
        <w:tc>
          <w:tcPr>
            <w:tcW w:w="6726" w:type="dxa"/>
          </w:tcPr>
          <w:p w:rsidR="00542F6B" w:rsidRPr="005411B3" w:rsidRDefault="00542F6B" w:rsidP="0021788A">
            <w:pPr>
              <w:spacing w:after="120"/>
              <w:ind w:left="229"/>
              <w:jc w:val="both"/>
              <w:rPr>
                <w:rFonts w:ascii="Arial" w:hAnsi="Arial" w:cs="Arial"/>
                <w:bCs/>
                <w:szCs w:val="22"/>
              </w:rPr>
            </w:pPr>
            <w:r w:rsidRPr="005411B3">
              <w:rPr>
                <w:rFonts w:ascii="Arial" w:hAnsi="Arial" w:cs="Arial"/>
                <w:sz w:val="22"/>
                <w:szCs w:val="22"/>
              </w:rPr>
              <w:t xml:space="preserve">a charge on the Property dated </w:t>
            </w:r>
            <w:r w:rsidR="005411B3">
              <w:rPr>
                <w:rFonts w:ascii="Arial" w:hAnsi="Arial" w:cs="Arial"/>
                <w:sz w:val="22"/>
                <w:szCs w:val="22"/>
              </w:rPr>
              <w:t>[DATE OF CHARGE]</w:t>
            </w:r>
            <w:r w:rsidRPr="005411B3">
              <w:rPr>
                <w:rFonts w:ascii="Arial" w:hAnsi="Arial" w:cs="Arial"/>
                <w:bCs/>
                <w:sz w:val="22"/>
                <w:szCs w:val="22"/>
              </w:rPr>
              <w:t xml:space="preserve"> in favour of </w:t>
            </w:r>
            <w:r w:rsidR="005411B3">
              <w:rPr>
                <w:rFonts w:ascii="Arial" w:hAnsi="Arial" w:cs="Arial"/>
                <w:bCs/>
                <w:sz w:val="22"/>
                <w:szCs w:val="22"/>
              </w:rPr>
              <w:t>[NAME OF BANK]</w:t>
            </w:r>
            <w:r w:rsidRPr="005411B3">
              <w:rPr>
                <w:rFonts w:ascii="Arial" w:hAnsi="Arial" w:cs="Arial"/>
                <w:bCs/>
                <w:sz w:val="22"/>
                <w:szCs w:val="22"/>
              </w:rPr>
              <w:t xml:space="preserve"> and referred to in the charges register of title number </w:t>
            </w:r>
            <w:r w:rsidR="005411B3">
              <w:rPr>
                <w:rFonts w:ascii="Arial" w:hAnsi="Arial" w:cs="Arial"/>
                <w:bCs/>
                <w:sz w:val="22"/>
                <w:szCs w:val="22"/>
              </w:rPr>
              <w:t>[TITLE NUMBER]</w:t>
            </w:r>
          </w:p>
        </w:tc>
      </w:tr>
    </w:tbl>
    <w:p w:rsidR="00542F6B" w:rsidRPr="005411B3" w:rsidRDefault="00542F6B" w:rsidP="0021788A">
      <w:pPr>
        <w:numPr>
          <w:ilvl w:val="0"/>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INTERPRETATION</w:t>
      </w:r>
    </w:p>
    <w:p w:rsidR="00542F6B" w:rsidRPr="005411B3" w:rsidRDefault="00542F6B" w:rsidP="0021788A">
      <w:pPr>
        <w:numPr>
          <w:ilvl w:val="12"/>
          <w:numId w:val="0"/>
        </w:numPr>
        <w:tabs>
          <w:tab w:val="left" w:pos="-720"/>
          <w:tab w:val="left" w:pos="720"/>
        </w:tabs>
        <w:suppressAutoHyphens/>
        <w:spacing w:after="120"/>
        <w:ind w:left="720" w:hanging="720"/>
        <w:jc w:val="both"/>
        <w:rPr>
          <w:rFonts w:ascii="Arial" w:hAnsi="Arial" w:cs="Arial"/>
          <w:spacing w:val="-3"/>
          <w:sz w:val="22"/>
          <w:szCs w:val="22"/>
        </w:rPr>
      </w:pPr>
      <w:r w:rsidRPr="005411B3">
        <w:rPr>
          <w:rFonts w:ascii="Arial" w:hAnsi="Arial" w:cs="Arial"/>
          <w:spacing w:val="-3"/>
          <w:sz w:val="22"/>
          <w:szCs w:val="22"/>
        </w:rPr>
        <w:tab/>
        <w:t>In this charge</w:t>
      </w:r>
    </w:p>
    <w:p w:rsidR="00542F6B" w:rsidRPr="005411B3" w:rsidRDefault="00542F6B" w:rsidP="0021788A">
      <w:pPr>
        <w:numPr>
          <w:ilvl w:val="1"/>
          <w:numId w:val="1"/>
        </w:numPr>
        <w:tabs>
          <w:tab w:val="left" w:pos="-720"/>
          <w:tab w:val="left" w:pos="720"/>
        </w:tabs>
        <w:suppressAutoHyphens/>
        <w:spacing w:after="120"/>
        <w:jc w:val="both"/>
        <w:rPr>
          <w:rFonts w:ascii="Arial" w:hAnsi="Arial" w:cs="Arial"/>
          <w:spacing w:val="-3"/>
          <w:kern w:val="1"/>
          <w:sz w:val="22"/>
          <w:szCs w:val="22"/>
        </w:rPr>
      </w:pPr>
      <w:r w:rsidRPr="005411B3">
        <w:rPr>
          <w:rFonts w:ascii="Arial" w:hAnsi="Arial" w:cs="Arial"/>
          <w:spacing w:val="-3"/>
          <w:kern w:val="1"/>
          <w:sz w:val="22"/>
          <w:szCs w:val="22"/>
        </w:rPr>
        <w:t>obligations by any party which comprises more than one person will be deemed to be joint and several;</w:t>
      </w:r>
    </w:p>
    <w:p w:rsidR="00542F6B" w:rsidRPr="005411B3" w:rsidRDefault="00542F6B" w:rsidP="0021788A">
      <w:pPr>
        <w:numPr>
          <w:ilvl w:val="1"/>
          <w:numId w:val="1"/>
        </w:numPr>
        <w:tabs>
          <w:tab w:val="left" w:pos="5040"/>
        </w:tabs>
        <w:suppressAutoHyphens/>
        <w:spacing w:after="120"/>
        <w:jc w:val="both"/>
        <w:rPr>
          <w:rFonts w:ascii="Arial" w:hAnsi="Arial" w:cs="Arial"/>
          <w:spacing w:val="-3"/>
          <w:kern w:val="1"/>
          <w:sz w:val="22"/>
          <w:szCs w:val="22"/>
        </w:rPr>
      </w:pPr>
      <w:r w:rsidRPr="005411B3">
        <w:rPr>
          <w:rFonts w:ascii="Arial" w:hAnsi="Arial" w:cs="Arial"/>
          <w:spacing w:val="-3"/>
          <w:kern w:val="1"/>
          <w:sz w:val="22"/>
          <w:szCs w:val="22"/>
        </w:rPr>
        <w:t xml:space="preserve">words importing persons will include firms and companies and vice versa and, where expressed in the singular, will include the plural and vice versa; </w:t>
      </w:r>
    </w:p>
    <w:p w:rsidR="00542F6B" w:rsidRPr="005411B3" w:rsidRDefault="00542F6B" w:rsidP="0021788A">
      <w:pPr>
        <w:numPr>
          <w:ilvl w:val="1"/>
          <w:numId w:val="1"/>
        </w:numPr>
        <w:tabs>
          <w:tab w:val="left" w:pos="5040"/>
        </w:tabs>
        <w:suppressAutoHyphens/>
        <w:spacing w:after="120"/>
        <w:jc w:val="both"/>
        <w:rPr>
          <w:rFonts w:ascii="Arial" w:hAnsi="Arial" w:cs="Arial"/>
          <w:spacing w:val="-3"/>
          <w:kern w:val="1"/>
          <w:sz w:val="22"/>
          <w:szCs w:val="22"/>
        </w:rPr>
      </w:pPr>
      <w:r w:rsidRPr="005411B3">
        <w:rPr>
          <w:rFonts w:ascii="Arial" w:hAnsi="Arial" w:cs="Arial"/>
          <w:spacing w:val="-3"/>
          <w:kern w:val="1"/>
          <w:sz w:val="22"/>
          <w:szCs w:val="22"/>
        </w:rPr>
        <w:t>words of one gender will include the other gender;</w:t>
      </w:r>
    </w:p>
    <w:p w:rsidR="00542F6B" w:rsidRPr="005411B3" w:rsidRDefault="00542F6B" w:rsidP="0021788A">
      <w:pPr>
        <w:numPr>
          <w:ilvl w:val="1"/>
          <w:numId w:val="1"/>
        </w:numPr>
        <w:tabs>
          <w:tab w:val="left" w:pos="5040"/>
        </w:tabs>
        <w:suppressAutoHyphens/>
        <w:spacing w:after="120"/>
        <w:jc w:val="both"/>
        <w:rPr>
          <w:rFonts w:ascii="Arial" w:hAnsi="Arial" w:cs="Arial"/>
          <w:spacing w:val="-3"/>
          <w:kern w:val="1"/>
          <w:sz w:val="22"/>
          <w:szCs w:val="22"/>
        </w:rPr>
      </w:pPr>
      <w:r w:rsidRPr="005411B3">
        <w:rPr>
          <w:rFonts w:ascii="Arial" w:hAnsi="Arial" w:cs="Arial"/>
          <w:spacing w:val="-3"/>
          <w:kern w:val="1"/>
          <w:sz w:val="22"/>
          <w:szCs w:val="22"/>
        </w:rPr>
        <w:t>references to statutes bye-laws regulations orders and delegated legislation will include any statutes bye-laws regulations orders or delegated legislation modifying re-enacting extending or made pursuant to them</w:t>
      </w:r>
    </w:p>
    <w:p w:rsidR="00542F6B" w:rsidRPr="005411B3" w:rsidRDefault="00542F6B" w:rsidP="0021788A">
      <w:pPr>
        <w:numPr>
          <w:ilvl w:val="1"/>
          <w:numId w:val="1"/>
        </w:numPr>
        <w:tabs>
          <w:tab w:val="left" w:pos="5040"/>
        </w:tabs>
        <w:suppressAutoHyphens/>
        <w:spacing w:after="120"/>
        <w:jc w:val="both"/>
        <w:rPr>
          <w:rFonts w:ascii="Arial" w:hAnsi="Arial" w:cs="Arial"/>
          <w:spacing w:val="-3"/>
          <w:kern w:val="1"/>
          <w:sz w:val="22"/>
          <w:szCs w:val="22"/>
        </w:rPr>
      </w:pPr>
      <w:r w:rsidRPr="005411B3">
        <w:rPr>
          <w:rFonts w:ascii="Arial" w:hAnsi="Arial" w:cs="Arial"/>
          <w:spacing w:val="-3"/>
          <w:kern w:val="1"/>
          <w:sz w:val="22"/>
          <w:szCs w:val="22"/>
        </w:rPr>
        <w:t>headings are for ease of reference only and will not affect its construction; and</w:t>
      </w:r>
    </w:p>
    <w:p w:rsidR="00542F6B" w:rsidRPr="005411B3" w:rsidRDefault="00542F6B" w:rsidP="0021788A">
      <w:pPr>
        <w:numPr>
          <w:ilvl w:val="1"/>
          <w:numId w:val="1"/>
        </w:numPr>
        <w:tabs>
          <w:tab w:val="left" w:pos="5040"/>
        </w:tabs>
        <w:suppressAutoHyphens/>
        <w:spacing w:after="120"/>
        <w:jc w:val="both"/>
        <w:rPr>
          <w:rFonts w:ascii="Arial" w:hAnsi="Arial" w:cs="Arial"/>
          <w:spacing w:val="-3"/>
          <w:kern w:val="1"/>
          <w:sz w:val="22"/>
          <w:szCs w:val="22"/>
        </w:rPr>
      </w:pPr>
      <w:r w:rsidRPr="005411B3">
        <w:rPr>
          <w:rFonts w:ascii="Arial" w:hAnsi="Arial" w:cs="Arial"/>
          <w:spacing w:val="-3"/>
          <w:kern w:val="1"/>
          <w:sz w:val="22"/>
          <w:szCs w:val="22"/>
        </w:rPr>
        <w:t xml:space="preserve">the expressions the "Foster Carers" and the "Council" include (where the context requires) the persons deriving title under the Foster Carers and the Council respectively; </w:t>
      </w:r>
    </w:p>
    <w:p w:rsidR="00542F6B" w:rsidRPr="005411B3" w:rsidRDefault="00542F6B" w:rsidP="0021788A">
      <w:pPr>
        <w:numPr>
          <w:ilvl w:val="0"/>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PAYMENT OF PRINCIPAL SUM AND INTEREST</w:t>
      </w:r>
    </w:p>
    <w:p w:rsidR="00542F6B" w:rsidRPr="005411B3" w:rsidRDefault="00542F6B" w:rsidP="0021788A">
      <w:pPr>
        <w:tabs>
          <w:tab w:val="left" w:pos="-720"/>
          <w:tab w:val="left" w:pos="446"/>
        </w:tabs>
        <w:suppressAutoHyphens/>
        <w:spacing w:after="120"/>
        <w:ind w:left="720"/>
        <w:jc w:val="both"/>
        <w:rPr>
          <w:rFonts w:ascii="Arial" w:hAnsi="Arial" w:cs="Arial"/>
          <w:spacing w:val="-3"/>
          <w:sz w:val="22"/>
          <w:szCs w:val="22"/>
        </w:rPr>
      </w:pPr>
      <w:r w:rsidRPr="005411B3">
        <w:rPr>
          <w:rFonts w:ascii="Arial" w:hAnsi="Arial" w:cs="Arial"/>
          <w:spacing w:val="-3"/>
          <w:sz w:val="22"/>
          <w:szCs w:val="22"/>
        </w:rPr>
        <w:t xml:space="preserve">The Foster Carers covenant with the Council that they will pay the Principal Sum to the Council </w:t>
      </w:r>
      <w:r w:rsidRPr="005411B3">
        <w:rPr>
          <w:rFonts w:ascii="Arial" w:hAnsi="Arial" w:cs="Arial"/>
          <w:bCs/>
          <w:spacing w:val="-3"/>
          <w:sz w:val="22"/>
          <w:szCs w:val="22"/>
        </w:rPr>
        <w:t>immediately on demand</w:t>
      </w:r>
      <w:r w:rsidRPr="005411B3">
        <w:rPr>
          <w:rFonts w:ascii="Arial" w:hAnsi="Arial" w:cs="Arial"/>
          <w:spacing w:val="-3"/>
          <w:sz w:val="22"/>
          <w:szCs w:val="22"/>
        </w:rPr>
        <w:t xml:space="preserve"> in accordance with the terms of the Financial Assistance Agreement.</w:t>
      </w:r>
    </w:p>
    <w:p w:rsidR="00542F6B" w:rsidRPr="005411B3" w:rsidRDefault="00542F6B" w:rsidP="0021788A">
      <w:pPr>
        <w:numPr>
          <w:ilvl w:val="0"/>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LEGAL CHARGE</w:t>
      </w:r>
    </w:p>
    <w:p w:rsidR="00A30458" w:rsidRPr="005411B3" w:rsidRDefault="00542F6B" w:rsidP="00C66CC2">
      <w:pPr>
        <w:pStyle w:val="BodyTextIndent"/>
        <w:numPr>
          <w:ilvl w:val="0"/>
          <w:numId w:val="0"/>
        </w:numPr>
        <w:tabs>
          <w:tab w:val="clear" w:pos="446"/>
        </w:tabs>
        <w:spacing w:after="120" w:line="240" w:lineRule="auto"/>
        <w:ind w:left="720"/>
        <w:rPr>
          <w:rFonts w:ascii="Arial" w:hAnsi="Arial" w:cs="Arial"/>
          <w:sz w:val="22"/>
          <w:szCs w:val="22"/>
        </w:rPr>
      </w:pPr>
      <w:r w:rsidRPr="005411B3">
        <w:rPr>
          <w:rFonts w:ascii="Arial" w:hAnsi="Arial" w:cs="Arial"/>
          <w:sz w:val="22"/>
          <w:szCs w:val="22"/>
        </w:rPr>
        <w:t>The Foster Carers charge by way of legal mortgage and with full title guarantee all the Property to the Council with the payment (in accordance with the covenants contained in this charge) of the Principal Sum and other money covenanted in this charge to be paid by the Foster Carers.</w:t>
      </w:r>
    </w:p>
    <w:p w:rsidR="00542F6B" w:rsidRPr="005411B3" w:rsidRDefault="00542F6B" w:rsidP="0021788A">
      <w:pPr>
        <w:numPr>
          <w:ilvl w:val="0"/>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FOSTER CARERS COVENANTS</w:t>
      </w:r>
    </w:p>
    <w:p w:rsidR="00542F6B" w:rsidRPr="005411B3" w:rsidRDefault="00542F6B" w:rsidP="0021788A">
      <w:pPr>
        <w:pStyle w:val="BodyTextIndent"/>
        <w:numPr>
          <w:ilvl w:val="0"/>
          <w:numId w:val="0"/>
        </w:numPr>
        <w:tabs>
          <w:tab w:val="clear" w:pos="446"/>
        </w:tabs>
        <w:spacing w:after="120" w:line="240" w:lineRule="auto"/>
        <w:ind w:left="720"/>
        <w:rPr>
          <w:rFonts w:ascii="Arial" w:hAnsi="Arial" w:cs="Arial"/>
          <w:sz w:val="22"/>
          <w:szCs w:val="22"/>
        </w:rPr>
      </w:pPr>
      <w:r w:rsidRPr="005411B3">
        <w:rPr>
          <w:rFonts w:ascii="Arial" w:hAnsi="Arial" w:cs="Arial"/>
          <w:sz w:val="22"/>
          <w:szCs w:val="22"/>
        </w:rPr>
        <w:t>The Foster Carers covenant with the Council as follows:</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INSURANCE</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 xml:space="preserve">To keep the Property insured with an endorsement on the policy of the Council’s interest against loss or damage caused by fire and against such other risks as the Council </w:t>
      </w:r>
      <w:r w:rsidRPr="005411B3">
        <w:rPr>
          <w:rFonts w:ascii="Arial" w:hAnsi="Arial" w:cs="Arial"/>
          <w:bCs/>
          <w:spacing w:val="-3"/>
          <w:sz w:val="22"/>
          <w:szCs w:val="22"/>
        </w:rPr>
        <w:t>reasonably</w:t>
      </w:r>
      <w:r w:rsidRPr="005411B3">
        <w:rPr>
          <w:rFonts w:ascii="Arial" w:hAnsi="Arial" w:cs="Arial"/>
          <w:spacing w:val="-3"/>
          <w:sz w:val="22"/>
          <w:szCs w:val="22"/>
        </w:rPr>
        <w:t xml:space="preserve"> requires to its full reinstatement value with a reputable insurance office or underwriters </w:t>
      </w:r>
      <w:r w:rsidRPr="005411B3">
        <w:rPr>
          <w:rFonts w:ascii="Arial" w:hAnsi="Arial" w:cs="Arial"/>
          <w:bCs/>
          <w:spacing w:val="-3"/>
          <w:sz w:val="22"/>
          <w:szCs w:val="22"/>
        </w:rPr>
        <w:t>and (when required by the Council) to deliver to it the insurance policy or policies and the receipt for the last premium payable</w:t>
      </w:r>
      <w:r w:rsidR="0021788A">
        <w:rPr>
          <w:rFonts w:ascii="Arial" w:hAnsi="Arial" w:cs="Arial"/>
          <w:bCs/>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 xml:space="preserve">To apply all insurance proceeds received by the Foster Carers in making good the </w:t>
      </w:r>
      <w:r w:rsidRPr="005411B3">
        <w:rPr>
          <w:rFonts w:ascii="Arial" w:hAnsi="Arial" w:cs="Arial"/>
          <w:spacing w:val="-3"/>
          <w:sz w:val="22"/>
          <w:szCs w:val="22"/>
        </w:rPr>
        <w:lastRenderedPageBreak/>
        <w:t xml:space="preserve">loss or damage for which they were received </w:t>
      </w:r>
      <w:r w:rsidRPr="005411B3">
        <w:rPr>
          <w:rFonts w:ascii="Arial" w:hAnsi="Arial" w:cs="Arial"/>
          <w:bCs/>
          <w:spacing w:val="-3"/>
          <w:sz w:val="22"/>
          <w:szCs w:val="22"/>
        </w:rPr>
        <w:t>or (if requested by the Council, acting reasonably) to pay the insurance proceeds to the Council to be applied in or towards the discharge of the Principal Sum</w:t>
      </w:r>
      <w:r w:rsidR="0021788A">
        <w:rPr>
          <w:rFonts w:ascii="Arial" w:hAnsi="Arial" w:cs="Arial"/>
          <w:bCs/>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bookmarkStart w:id="1" w:name="a118279"/>
      <w:bookmarkStart w:id="2" w:name="a915333"/>
      <w:bookmarkStart w:id="3" w:name="a524169"/>
      <w:bookmarkEnd w:id="1"/>
      <w:bookmarkEnd w:id="2"/>
      <w:bookmarkEnd w:id="3"/>
      <w:r w:rsidRPr="005411B3">
        <w:rPr>
          <w:rFonts w:ascii="Arial" w:hAnsi="Arial" w:cs="Arial"/>
          <w:b/>
          <w:spacing w:val="-3"/>
          <w:sz w:val="22"/>
          <w:szCs w:val="22"/>
          <w:u w:val="single"/>
        </w:rPr>
        <w:t>SUBSEQUENT ENCUMBRANCES</w:t>
      </w:r>
    </w:p>
    <w:p w:rsidR="00542F6B" w:rsidRPr="005411B3" w:rsidRDefault="00542F6B" w:rsidP="0021788A">
      <w:pPr>
        <w:tabs>
          <w:tab w:val="left" w:pos="-720"/>
        </w:tabs>
        <w:suppressAutoHyphens/>
        <w:spacing w:after="120"/>
        <w:ind w:left="1440"/>
        <w:jc w:val="both"/>
        <w:rPr>
          <w:rFonts w:ascii="Arial" w:hAnsi="Arial" w:cs="Arial"/>
          <w:spacing w:val="-3"/>
          <w:sz w:val="22"/>
          <w:szCs w:val="22"/>
        </w:rPr>
      </w:pPr>
      <w:r w:rsidRPr="005411B3">
        <w:rPr>
          <w:rFonts w:ascii="Arial" w:hAnsi="Arial" w:cs="Arial"/>
          <w:spacing w:val="-3"/>
          <w:sz w:val="22"/>
          <w:szCs w:val="22"/>
        </w:rPr>
        <w:t xml:space="preserve">Not to create (or allow to be created) any mortgages, pledges, charges, liens or other encumbrances over the Property (other than this charge </w:t>
      </w:r>
      <w:r w:rsidRPr="005411B3">
        <w:rPr>
          <w:rFonts w:ascii="Arial" w:hAnsi="Arial" w:cs="Arial"/>
          <w:bCs/>
          <w:spacing w:val="-3"/>
          <w:sz w:val="22"/>
          <w:szCs w:val="22"/>
        </w:rPr>
        <w:t>and the Prior Charge</w:t>
      </w:r>
      <w:r w:rsidRPr="005411B3">
        <w:rPr>
          <w:rFonts w:ascii="Arial" w:hAnsi="Arial" w:cs="Arial"/>
          <w:spacing w:val="-3"/>
          <w:sz w:val="22"/>
          <w:szCs w:val="22"/>
        </w:rPr>
        <w:t>) without the prior written consent of the Council</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COSTS</w:t>
      </w:r>
    </w:p>
    <w:p w:rsidR="00542F6B" w:rsidRPr="005411B3" w:rsidRDefault="00542F6B" w:rsidP="0021788A">
      <w:pPr>
        <w:pStyle w:val="BodyTextIndent"/>
        <w:numPr>
          <w:ilvl w:val="0"/>
          <w:numId w:val="0"/>
        </w:numPr>
        <w:tabs>
          <w:tab w:val="clear" w:pos="446"/>
        </w:tabs>
        <w:spacing w:after="120" w:line="240" w:lineRule="auto"/>
        <w:ind w:left="1440"/>
        <w:rPr>
          <w:rFonts w:ascii="Arial" w:hAnsi="Arial" w:cs="Arial"/>
          <w:sz w:val="22"/>
          <w:szCs w:val="22"/>
        </w:rPr>
      </w:pPr>
      <w:r w:rsidRPr="005411B3">
        <w:rPr>
          <w:rFonts w:ascii="Arial" w:hAnsi="Arial" w:cs="Arial"/>
          <w:sz w:val="22"/>
          <w:szCs w:val="22"/>
        </w:rPr>
        <w:t>To pay to the Council on demand all costs, charges and expenses incurred by the Council (or any receiver appointed by it) in (or in connection with):</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 xml:space="preserve">the exercise of any powers conferred by this charge or by statute; </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the recovery (or attempted recovery) of the Principal Sum or the preservation (or attempted preservation) of this security; and</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the remuneration of any receiver</w:t>
      </w:r>
      <w:r w:rsidR="00C66CC2">
        <w:rPr>
          <w:rFonts w:ascii="Arial" w:hAnsi="Arial" w:cs="Arial"/>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STATUTORY OBLIGATIONS</w:t>
      </w:r>
    </w:p>
    <w:p w:rsidR="00542F6B" w:rsidRPr="005411B3" w:rsidRDefault="00542F6B" w:rsidP="0021788A">
      <w:pPr>
        <w:pStyle w:val="BodyTextIndent"/>
        <w:numPr>
          <w:ilvl w:val="0"/>
          <w:numId w:val="0"/>
        </w:numPr>
        <w:tabs>
          <w:tab w:val="clear" w:pos="446"/>
        </w:tabs>
        <w:spacing w:after="120" w:line="240" w:lineRule="auto"/>
        <w:ind w:left="1440"/>
        <w:rPr>
          <w:rFonts w:ascii="Arial" w:hAnsi="Arial" w:cs="Arial"/>
          <w:sz w:val="22"/>
          <w:szCs w:val="22"/>
        </w:rPr>
      </w:pPr>
      <w:r w:rsidRPr="005411B3">
        <w:rPr>
          <w:rFonts w:ascii="Arial" w:hAnsi="Arial" w:cs="Arial"/>
          <w:sz w:val="22"/>
          <w:szCs w:val="22"/>
        </w:rPr>
        <w:t>To comply with all statutes, orders, regulations, bye-laws and delegated legislation relating to the Foster Carers’ use and occupation of the Property</w:t>
      </w:r>
      <w:r w:rsidR="00C66CC2">
        <w:rPr>
          <w:rFonts w:ascii="Arial" w:hAnsi="Arial" w:cs="Arial"/>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TITLE OBLIGATIONS</w:t>
      </w:r>
    </w:p>
    <w:p w:rsidR="00542F6B" w:rsidRPr="005411B3" w:rsidRDefault="00542F6B" w:rsidP="0021788A">
      <w:pPr>
        <w:tabs>
          <w:tab w:val="left" w:pos="-720"/>
        </w:tabs>
        <w:suppressAutoHyphens/>
        <w:spacing w:after="120"/>
        <w:ind w:left="1440"/>
        <w:jc w:val="both"/>
        <w:rPr>
          <w:rFonts w:ascii="Arial" w:hAnsi="Arial" w:cs="Arial"/>
          <w:spacing w:val="-3"/>
          <w:sz w:val="22"/>
          <w:szCs w:val="22"/>
        </w:rPr>
      </w:pPr>
      <w:r w:rsidRPr="005411B3">
        <w:rPr>
          <w:rFonts w:ascii="Arial" w:hAnsi="Arial" w:cs="Arial"/>
          <w:spacing w:val="-3"/>
          <w:sz w:val="22"/>
          <w:szCs w:val="22"/>
        </w:rPr>
        <w:t xml:space="preserve">To observe and perform all the exceptions, reservations, covenants and conditions contained, mentioned or referred to in the </w:t>
      </w:r>
      <w:r w:rsidRPr="005411B3">
        <w:rPr>
          <w:rFonts w:ascii="Arial" w:hAnsi="Arial" w:cs="Arial"/>
          <w:bCs/>
          <w:spacing w:val="-3"/>
          <w:sz w:val="22"/>
          <w:szCs w:val="22"/>
        </w:rPr>
        <w:t xml:space="preserve">registers of title number </w:t>
      </w:r>
      <w:r w:rsidR="00C66CC2">
        <w:rPr>
          <w:rFonts w:ascii="Arial" w:hAnsi="Arial" w:cs="Arial"/>
          <w:bCs/>
          <w:spacing w:val="-3"/>
          <w:sz w:val="22"/>
          <w:szCs w:val="22"/>
        </w:rPr>
        <w:t>[TITLE NUMBER].</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NOT TO REGISTER</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z w:val="22"/>
          <w:szCs w:val="22"/>
        </w:rPr>
        <w:t>Not to cause (or permit) any person to be registered under the Land Registration Act 2002 (or any substituted statutory provision) as the proprietor of the Property (or any part of it) nor to dispose of part with or share occupation or possession of the Property (or any part of it) without the consent in writing of the Council (and if the Council enters any caution, restriction or notice against any such registration, the costs incurred by it will be deemed to have been properly incurred as mortgagee)</w:t>
      </w:r>
      <w:r w:rsidR="00C66CC2">
        <w:rPr>
          <w:rFonts w:ascii="Arial" w:hAnsi="Arial" w:cs="Arial"/>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The Foster Carers covenant with the Council to apply to the Land Registry forthwith following the execution of this deed for an entry to be made in the registers of the title to the Property in the following terms:-</w:t>
      </w:r>
    </w:p>
    <w:p w:rsidR="00542F6B" w:rsidRPr="005411B3" w:rsidRDefault="00542F6B" w:rsidP="0021788A">
      <w:pPr>
        <w:tabs>
          <w:tab w:val="left" w:pos="-720"/>
        </w:tabs>
        <w:suppressAutoHyphens/>
        <w:spacing w:after="120"/>
        <w:ind w:left="2160"/>
        <w:jc w:val="both"/>
        <w:rPr>
          <w:rFonts w:ascii="Arial" w:hAnsi="Arial" w:cs="Arial"/>
          <w:b/>
          <w:i/>
          <w:spacing w:val="-3"/>
          <w:sz w:val="22"/>
          <w:szCs w:val="22"/>
        </w:rPr>
      </w:pPr>
      <w:r w:rsidRPr="005411B3">
        <w:rPr>
          <w:rFonts w:ascii="Arial" w:hAnsi="Arial" w:cs="Arial"/>
          <w:spacing w:val="-3"/>
          <w:sz w:val="22"/>
          <w:szCs w:val="22"/>
        </w:rPr>
        <w:t xml:space="preserve">"No disposition of the registered estate by the proprietor of the registered estate is to be registered without a written consent signed by the proprietor for the time being of the charge dated </w:t>
      </w:r>
      <w:r w:rsidR="00C66CC2">
        <w:rPr>
          <w:rFonts w:ascii="Arial" w:hAnsi="Arial" w:cs="Arial"/>
          <w:spacing w:val="-3"/>
          <w:sz w:val="22"/>
          <w:szCs w:val="22"/>
        </w:rPr>
        <w:t xml:space="preserve">[                         ] </w:t>
      </w:r>
      <w:r w:rsidRPr="005411B3">
        <w:rPr>
          <w:rFonts w:ascii="Arial" w:hAnsi="Arial" w:cs="Arial"/>
          <w:spacing w:val="-3"/>
          <w:sz w:val="22"/>
          <w:szCs w:val="22"/>
        </w:rPr>
        <w:t>in favour of the Council refer</w:t>
      </w:r>
      <w:r w:rsidR="00EF07DD">
        <w:rPr>
          <w:rFonts w:ascii="Arial" w:hAnsi="Arial" w:cs="Arial"/>
          <w:spacing w:val="-3"/>
          <w:sz w:val="22"/>
          <w:szCs w:val="22"/>
        </w:rPr>
        <w:t>red to in the charges register”</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PRIOR CHARGE</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 xml:space="preserve">To observe all of the Foster Carers’ obligations contained in the </w:t>
      </w:r>
      <w:r w:rsidRPr="005411B3">
        <w:rPr>
          <w:rFonts w:ascii="Arial" w:hAnsi="Arial" w:cs="Arial"/>
          <w:bCs/>
          <w:spacing w:val="-3"/>
          <w:sz w:val="22"/>
          <w:szCs w:val="22"/>
        </w:rPr>
        <w:t>Prior Charge.</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To procure that a note of the Council’s interest is endorsed on any insurance policy relating to the Property</w:t>
      </w:r>
      <w:r w:rsidR="00C66CC2">
        <w:rPr>
          <w:rFonts w:ascii="Arial" w:hAnsi="Arial" w:cs="Arial"/>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spacing w:val="-3"/>
          <w:sz w:val="22"/>
          <w:szCs w:val="22"/>
        </w:rPr>
      </w:pPr>
      <w:r w:rsidRPr="005411B3">
        <w:rPr>
          <w:rFonts w:ascii="Arial" w:hAnsi="Arial" w:cs="Arial"/>
          <w:bCs/>
          <w:spacing w:val="-3"/>
          <w:sz w:val="22"/>
          <w:szCs w:val="22"/>
        </w:rPr>
        <w:t>All expenses damages and costs incurred by the Council in relation to any such non-payment or breach shall be payable and charged on the Property</w:t>
      </w:r>
      <w:r w:rsidR="00C66CC2">
        <w:rPr>
          <w:rFonts w:ascii="Arial" w:hAnsi="Arial" w:cs="Arial"/>
          <w:bCs/>
          <w:spacing w:val="-3"/>
          <w:sz w:val="22"/>
          <w:szCs w:val="22"/>
        </w:rPr>
        <w:t>.</w:t>
      </w:r>
    </w:p>
    <w:p w:rsidR="00542F6B" w:rsidRPr="005411B3" w:rsidRDefault="00542F6B" w:rsidP="0021788A">
      <w:pPr>
        <w:numPr>
          <w:ilvl w:val="0"/>
          <w:numId w:val="1"/>
        </w:numPr>
        <w:tabs>
          <w:tab w:val="left" w:pos="-720"/>
        </w:tabs>
        <w:suppressAutoHyphens/>
        <w:spacing w:after="120"/>
        <w:jc w:val="both"/>
        <w:rPr>
          <w:rFonts w:ascii="Arial" w:hAnsi="Arial" w:cs="Arial"/>
          <w:spacing w:val="-3"/>
          <w:sz w:val="22"/>
          <w:szCs w:val="22"/>
        </w:rPr>
      </w:pPr>
      <w:r w:rsidRPr="005411B3">
        <w:rPr>
          <w:rFonts w:ascii="Arial" w:hAnsi="Arial" w:cs="Arial"/>
          <w:b/>
          <w:spacing w:val="-3"/>
          <w:sz w:val="22"/>
          <w:szCs w:val="22"/>
          <w:u w:val="single"/>
        </w:rPr>
        <w:t>PROVISOS</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The Foster Carers will not be entitled to exercise any powers of leasing (or accepting surrenders of leases) given by any statute except with the consent in writing of the Council</w:t>
      </w:r>
      <w:r w:rsidR="00C66CC2">
        <w:rPr>
          <w:rFonts w:ascii="Arial" w:hAnsi="Arial" w:cs="Arial"/>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Sections 93 and 103 of the Law of Property Act 1925 will not apply to this security</w:t>
      </w:r>
      <w:r w:rsidR="00C66CC2">
        <w:rPr>
          <w:rFonts w:ascii="Arial" w:hAnsi="Arial" w:cs="Arial"/>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lastRenderedPageBreak/>
        <w:t>At any time after the money secured by this deed has become due and payable the security pursuant to this deed shall be immediately enforceable and the power of sale (as amended or varied by this deed) shall be immediately exercisable in respect of the whole or any part of the Property without the restrictions contained in the Law of Property Act 1925 as to the giving of notice or otherwise</w:t>
      </w:r>
      <w:r w:rsidR="00C66CC2">
        <w:rPr>
          <w:rFonts w:ascii="Arial" w:hAnsi="Arial" w:cs="Arial"/>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spacing w:val="-3"/>
          <w:sz w:val="22"/>
          <w:szCs w:val="22"/>
        </w:rPr>
      </w:pPr>
      <w:r w:rsidRPr="005411B3">
        <w:rPr>
          <w:rFonts w:ascii="Arial" w:hAnsi="Arial" w:cs="Arial"/>
          <w:spacing w:val="-3"/>
          <w:sz w:val="22"/>
          <w:szCs w:val="22"/>
        </w:rPr>
        <w:t xml:space="preserve">If any steps are taken to exercise or to enforce any powers or remedies conferred by the Prior Charges against the Property, the Council may redeem the Prior Charge or procure the transfer of it to itself and may settle and pass accounts of the </w:t>
      </w:r>
      <w:proofErr w:type="spellStart"/>
      <w:r w:rsidRPr="005411B3">
        <w:rPr>
          <w:rFonts w:ascii="Arial" w:hAnsi="Arial" w:cs="Arial"/>
          <w:spacing w:val="-3"/>
          <w:sz w:val="22"/>
          <w:szCs w:val="22"/>
        </w:rPr>
        <w:t>chargee</w:t>
      </w:r>
      <w:proofErr w:type="spellEnd"/>
      <w:r w:rsidRPr="005411B3">
        <w:rPr>
          <w:rFonts w:ascii="Arial" w:hAnsi="Arial" w:cs="Arial"/>
          <w:spacing w:val="-3"/>
          <w:sz w:val="22"/>
          <w:szCs w:val="22"/>
        </w:rPr>
        <w:t xml:space="preserve"> under the Prior Charge (and any accounts so settled or passed will be conclusive and binding on the Foster Carers) and all the principal money, interest, costs, charges and expenses of (and incidental to) such redemption or transfer will be paid by the Foster Carers to the Council on demand</w:t>
      </w:r>
      <w:r w:rsidR="00C66CC2">
        <w:rPr>
          <w:rFonts w:ascii="Arial" w:hAnsi="Arial" w:cs="Arial"/>
          <w:spacing w:val="-3"/>
          <w:sz w:val="22"/>
          <w:szCs w:val="22"/>
        </w:rPr>
        <w:t>.</w:t>
      </w:r>
    </w:p>
    <w:p w:rsidR="00542F6B" w:rsidRPr="005411B3" w:rsidRDefault="00542F6B" w:rsidP="0021788A">
      <w:pPr>
        <w:numPr>
          <w:ilvl w:val="0"/>
          <w:numId w:val="1"/>
        </w:numPr>
        <w:tabs>
          <w:tab w:val="left" w:pos="-720"/>
        </w:tabs>
        <w:suppressAutoHyphens/>
        <w:spacing w:after="120"/>
        <w:jc w:val="both"/>
        <w:rPr>
          <w:rFonts w:ascii="Arial" w:hAnsi="Arial" w:cs="Arial"/>
          <w:bCs/>
          <w:spacing w:val="-3"/>
          <w:sz w:val="22"/>
          <w:szCs w:val="22"/>
        </w:rPr>
      </w:pPr>
      <w:r w:rsidRPr="005411B3">
        <w:rPr>
          <w:rFonts w:ascii="Arial" w:hAnsi="Arial" w:cs="Arial"/>
          <w:b/>
          <w:spacing w:val="-3"/>
          <w:sz w:val="22"/>
          <w:szCs w:val="22"/>
          <w:u w:val="single"/>
        </w:rPr>
        <w:t>POWER TO APPOINT A RECEIVER</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At any time after this security becomes enforceable or at the request of the Foster Carers the Council may by writing under hand appoint any person or persons to be a receiver of all or any part of the Property</w:t>
      </w:r>
      <w:r w:rsidR="00C66CC2">
        <w:rPr>
          <w:rFonts w:ascii="Arial" w:hAnsi="Arial" w:cs="Arial"/>
          <w:bCs/>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The Council may at any time and from time to time in like manner remove any receiver so appointed and appoint another in his place or appoint an additional person as receiver</w:t>
      </w:r>
      <w:r w:rsidR="00C66CC2">
        <w:rPr>
          <w:rFonts w:ascii="Arial" w:hAnsi="Arial" w:cs="Arial"/>
          <w:bCs/>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The Council may either at the time of appointment or at any time subsequently and from time to time fix the remuneration of any receiver so appointed</w:t>
      </w:r>
      <w:r w:rsidR="00C66CC2">
        <w:rPr>
          <w:rFonts w:ascii="Arial" w:hAnsi="Arial" w:cs="Arial"/>
          <w:bCs/>
          <w:spacing w:val="-3"/>
          <w:sz w:val="22"/>
          <w:szCs w:val="22"/>
        </w:rPr>
        <w:t>.</w:t>
      </w:r>
      <w:r w:rsidRPr="005411B3">
        <w:rPr>
          <w:rFonts w:ascii="Arial" w:hAnsi="Arial" w:cs="Arial"/>
          <w:bCs/>
          <w:spacing w:val="-3"/>
          <w:sz w:val="22"/>
          <w:szCs w:val="22"/>
        </w:rPr>
        <w:t xml:space="preserve"> </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None of the restrictions imposed by the Law of Property Act 1925 in relation to the appointment of receivers or as to the giving of notice or otherwise shall apply</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Where more than one receiver is appointed they shall have the power to act severally</w:t>
      </w:r>
      <w:r w:rsidR="00C66CC2">
        <w:rPr>
          <w:rFonts w:ascii="Arial" w:hAnsi="Arial" w:cs="Arial"/>
          <w:bCs/>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Any receiver so appointed shall be the agent of the Foster Carers for all purposes and the Foster Carers shall be solely responsible for his acts or defaults and for his remuneration</w:t>
      </w:r>
      <w:r w:rsidR="00C66CC2">
        <w:rPr>
          <w:rFonts w:ascii="Arial" w:hAnsi="Arial" w:cs="Arial"/>
          <w:bCs/>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Any receiver so appointed shall have all the powers conferred on mortgagees or receivers by the Law of Property Act 1925 (but without the restrictions contained in section 103 of that Act) and on administrative receivers by the Insolvency Act 1986 Schedule 1 except to the extent to which those powers are expressly or impliedly excluded by the terms of this deed.  In the event of ambiguity or conflict the terms of this deed will prevail</w:t>
      </w:r>
      <w:r w:rsidR="00C66CC2">
        <w:rPr>
          <w:rFonts w:ascii="Arial" w:hAnsi="Arial" w:cs="Arial"/>
          <w:bCs/>
          <w:spacing w:val="-3"/>
          <w:sz w:val="22"/>
          <w:szCs w:val="22"/>
        </w:rPr>
        <w:t>.</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In addition any receiver so appointed shall have power at his discretion, to such extent and upon such terms as he may in his absolute discretion think fit, and notwithstanding the administration or liquidation bankruptcy, death or insanity of the Foster Carers, to do or omit to do anything which the Foster Carers could do or omit to do in relation to all or any part of the Property.  In particular (but without limitation) any such receiver shall have the power:</w:t>
      </w:r>
    </w:p>
    <w:p w:rsidR="00542F6B" w:rsidRPr="005411B3" w:rsidRDefault="00542F6B" w:rsidP="0021788A">
      <w:pPr>
        <w:numPr>
          <w:ilvl w:val="2"/>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to take possession of, collect and get in all or any part of the Property and for that purpose bring any proceedings in the name of the Foster Carers or otherwise</w:t>
      </w:r>
      <w:r w:rsidR="00C66CC2">
        <w:rPr>
          <w:rFonts w:ascii="Arial" w:hAnsi="Arial" w:cs="Arial"/>
          <w:bCs/>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to sell (whether by public auction, private treaty or otherwise), lease, vary, renew or surrender leases or accept surrenders of leases (without needing to observe the provisions of sections 99 and 100 of the Law of Property Act 1925) or otherwise dispose of or deal with all or any part of the Property or of any rights associated with all or any part of the Property or to concur in so doing whether in the name of or on behalf of the Foster Carers</w:t>
      </w:r>
      <w:r w:rsidR="00CB5C46">
        <w:rPr>
          <w:rFonts w:ascii="Arial" w:hAnsi="Arial" w:cs="Arial"/>
          <w:bCs/>
          <w:spacing w:val="-3"/>
          <w:sz w:val="22"/>
          <w:szCs w:val="22"/>
        </w:rPr>
        <w:t xml:space="preserve"> or otherwise</w:t>
      </w:r>
      <w:r w:rsidR="00C66CC2">
        <w:rPr>
          <w:rFonts w:ascii="Arial" w:hAnsi="Arial" w:cs="Arial"/>
          <w:bCs/>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to settle, arrange, compromise or submit to arbitration any accounts, claims, questions or disputes whatsoever which may arise in connection with the Property or in any way relating to this security</w:t>
      </w:r>
      <w:r w:rsidR="00C66CC2">
        <w:rPr>
          <w:rFonts w:ascii="Arial" w:hAnsi="Arial" w:cs="Arial"/>
          <w:bCs/>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to bring, take, defend, compromise, submit to arbitration or discontinue any actions, suits or proceedings whatsoever whether civil or criminal in relation to the matters referred to in clause 7.8.3</w:t>
      </w:r>
      <w:r w:rsidR="00C66CC2">
        <w:rPr>
          <w:rFonts w:ascii="Arial" w:hAnsi="Arial" w:cs="Arial"/>
          <w:bCs/>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 xml:space="preserve">to repair, insure, manage, protect, complete or reconstruct or replace all or any part </w:t>
      </w:r>
      <w:r w:rsidRPr="005411B3">
        <w:rPr>
          <w:rFonts w:ascii="Arial" w:hAnsi="Arial" w:cs="Arial"/>
          <w:bCs/>
          <w:spacing w:val="-3"/>
          <w:sz w:val="22"/>
          <w:szCs w:val="22"/>
        </w:rPr>
        <w:lastRenderedPageBreak/>
        <w:t>of the Property and to apply for and obtain any appropriate permissions, approvals, consents or licences</w:t>
      </w:r>
      <w:r w:rsidR="00C66CC2">
        <w:rPr>
          <w:rFonts w:ascii="Arial" w:hAnsi="Arial" w:cs="Arial"/>
          <w:bCs/>
          <w:spacing w:val="-3"/>
          <w:sz w:val="22"/>
          <w:szCs w:val="22"/>
        </w:rPr>
        <w:t>;</w:t>
      </w:r>
    </w:p>
    <w:p w:rsidR="00542F6B" w:rsidRPr="005411B3" w:rsidRDefault="00542F6B" w:rsidP="0021788A">
      <w:pPr>
        <w:numPr>
          <w:ilvl w:val="2"/>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to do (whether in the name of the Foster Carers or otherwise) all such other acts and things as he may consider necessary or desirable for the preservation, management, improvement or realisation of the Property or as he may consider incidental or conducive to any of the above matters and for these purposes the Foster Carers authorise the receiver to elect to waive exemption under the Value Added Tax Act 1994 Schedule 10 paragraph 2(1) on behalf of the Foster Carers in respect of the Property</w:t>
      </w:r>
      <w:r w:rsidR="00C66CC2">
        <w:rPr>
          <w:rFonts w:ascii="Arial" w:hAnsi="Arial" w:cs="Arial"/>
          <w:bCs/>
          <w:spacing w:val="-3"/>
          <w:sz w:val="22"/>
          <w:szCs w:val="22"/>
        </w:rPr>
        <w:t>.</w:t>
      </w:r>
    </w:p>
    <w:p w:rsidR="00542F6B" w:rsidRPr="005411B3" w:rsidRDefault="00542F6B" w:rsidP="0021788A">
      <w:pPr>
        <w:numPr>
          <w:ilvl w:val="0"/>
          <w:numId w:val="1"/>
        </w:numPr>
        <w:tabs>
          <w:tab w:val="left" w:pos="-720"/>
        </w:tabs>
        <w:suppressAutoHyphens/>
        <w:spacing w:after="120"/>
        <w:jc w:val="both"/>
        <w:rPr>
          <w:rFonts w:ascii="Arial" w:hAnsi="Arial" w:cs="Arial"/>
          <w:b/>
          <w:spacing w:val="-3"/>
          <w:sz w:val="22"/>
          <w:szCs w:val="22"/>
        </w:rPr>
      </w:pPr>
      <w:r w:rsidRPr="005411B3">
        <w:rPr>
          <w:rFonts w:ascii="Arial" w:hAnsi="Arial" w:cs="Arial"/>
          <w:b/>
          <w:spacing w:val="-3"/>
          <w:sz w:val="22"/>
          <w:szCs w:val="22"/>
          <w:u w:val="single"/>
        </w:rPr>
        <w:t>PROTECTION OF PERSONS DEALING WITH THE COUNCIL OR A RECEIVER</w:t>
      </w:r>
    </w:p>
    <w:p w:rsidR="00542F6B" w:rsidRPr="005411B3" w:rsidRDefault="00542F6B" w:rsidP="0021788A">
      <w:pPr>
        <w:tabs>
          <w:tab w:val="left" w:pos="-720"/>
        </w:tabs>
        <w:suppressAutoHyphens/>
        <w:spacing w:after="120"/>
        <w:ind w:left="720"/>
        <w:jc w:val="both"/>
        <w:rPr>
          <w:rFonts w:ascii="Arial" w:hAnsi="Arial" w:cs="Arial"/>
          <w:bCs/>
          <w:spacing w:val="-3"/>
          <w:sz w:val="22"/>
          <w:szCs w:val="22"/>
        </w:rPr>
      </w:pPr>
      <w:r w:rsidRPr="005411B3">
        <w:rPr>
          <w:rFonts w:ascii="Arial" w:hAnsi="Arial" w:cs="Arial"/>
          <w:bCs/>
          <w:spacing w:val="-3"/>
          <w:sz w:val="22"/>
          <w:szCs w:val="22"/>
        </w:rPr>
        <w:t>No person dealing with the Council or any receiver appointed by him shall be concerned bound or entitled to enquire or be affected by notice as to any of the following matters:</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whether this security has become enforceable;</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whether any power exercised or purported to be exercised under this mortgage has arisen or become exercisable;</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the propriety, regularity or purpose of the exercise or purported exercise of any such power;</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whether any money remains due under the security; or</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the necessity or expediency of the stipulations and conditions subject to which any disposition shall be made;</w:t>
      </w:r>
    </w:p>
    <w:p w:rsidR="00542F6B" w:rsidRPr="005411B3" w:rsidRDefault="00542F6B" w:rsidP="0021788A">
      <w:pPr>
        <w:tabs>
          <w:tab w:val="left" w:pos="-720"/>
        </w:tabs>
        <w:suppressAutoHyphens/>
        <w:spacing w:after="120"/>
        <w:ind w:left="720"/>
        <w:jc w:val="both"/>
        <w:rPr>
          <w:rFonts w:ascii="Arial" w:hAnsi="Arial" w:cs="Arial"/>
          <w:bCs/>
          <w:spacing w:val="-3"/>
          <w:sz w:val="22"/>
          <w:szCs w:val="22"/>
        </w:rPr>
      </w:pPr>
      <w:r w:rsidRPr="005411B3">
        <w:rPr>
          <w:rFonts w:ascii="Arial" w:hAnsi="Arial" w:cs="Arial"/>
          <w:bCs/>
          <w:spacing w:val="-3"/>
          <w:sz w:val="22"/>
          <w:szCs w:val="22"/>
        </w:rPr>
        <w:t>and the receipt of the Council or any receiver for any money shall effectually discharge the person paying from such matters and from being concerned to see to the application or being answerable for the loss or misapplication of such money.</w:t>
      </w:r>
    </w:p>
    <w:p w:rsidR="00542F6B" w:rsidRPr="005411B3" w:rsidRDefault="00542F6B" w:rsidP="0021788A">
      <w:pPr>
        <w:numPr>
          <w:ilvl w:val="0"/>
          <w:numId w:val="1"/>
        </w:numPr>
        <w:tabs>
          <w:tab w:val="left" w:pos="-720"/>
        </w:tabs>
        <w:suppressAutoHyphens/>
        <w:spacing w:after="120"/>
        <w:jc w:val="both"/>
        <w:rPr>
          <w:rFonts w:ascii="Arial" w:hAnsi="Arial" w:cs="Arial"/>
          <w:b/>
          <w:bCs/>
          <w:spacing w:val="-3"/>
          <w:sz w:val="22"/>
          <w:szCs w:val="22"/>
          <w:u w:val="single"/>
        </w:rPr>
      </w:pPr>
      <w:r w:rsidRPr="005411B3">
        <w:rPr>
          <w:rFonts w:ascii="Arial" w:hAnsi="Arial" w:cs="Arial"/>
          <w:b/>
          <w:bCs/>
          <w:spacing w:val="-3"/>
          <w:sz w:val="22"/>
          <w:szCs w:val="22"/>
          <w:u w:val="single"/>
        </w:rPr>
        <w:t>REMEDIES, WAIVERS, AMENDMENTS AND CONSENTS</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Any amendment to this agreement shall be in writing and signed by, or on behalf of, each party.</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Any waiver of any right or remedy or any consent given under this agreement is only effective if it is in writing and signed by the waiving or consenting party. It only applies in the circumstances for which it is given and shall not prevent the party giving it from subsequently relying on the relevant provision.</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No delay or failure to exercise any right or remedy on the part of the Council under this agreement shall operate as a waiver of any such right or remedy.</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No single or partial exercise of any right or remedy by the Council under this agreement shall prevent any further or other exercise or the exercise of any other right or remedy under this agreement.</w:t>
      </w:r>
    </w:p>
    <w:p w:rsidR="00542F6B" w:rsidRPr="005411B3" w:rsidRDefault="00542F6B" w:rsidP="0021788A">
      <w:pPr>
        <w:numPr>
          <w:ilvl w:val="1"/>
          <w:numId w:val="1"/>
        </w:numPr>
        <w:tabs>
          <w:tab w:val="left" w:pos="-720"/>
        </w:tabs>
        <w:suppressAutoHyphens/>
        <w:spacing w:after="120"/>
        <w:jc w:val="both"/>
        <w:rPr>
          <w:rFonts w:ascii="Arial" w:hAnsi="Arial" w:cs="Arial"/>
          <w:bCs/>
          <w:spacing w:val="-3"/>
          <w:sz w:val="22"/>
          <w:szCs w:val="22"/>
        </w:rPr>
      </w:pPr>
      <w:r w:rsidRPr="005411B3">
        <w:rPr>
          <w:rFonts w:ascii="Arial" w:hAnsi="Arial" w:cs="Arial"/>
          <w:bCs/>
          <w:spacing w:val="-3"/>
          <w:sz w:val="22"/>
          <w:szCs w:val="22"/>
        </w:rPr>
        <w:t>Rights and remedies under this agreement are cumulative and do not exclude any rights or remedies provided by law or otherwise.</w:t>
      </w:r>
    </w:p>
    <w:p w:rsidR="00542F6B" w:rsidRPr="005411B3" w:rsidRDefault="00542F6B" w:rsidP="0021788A">
      <w:pPr>
        <w:numPr>
          <w:ilvl w:val="0"/>
          <w:numId w:val="1"/>
        </w:numPr>
        <w:tabs>
          <w:tab w:val="left" w:pos="-720"/>
        </w:tabs>
        <w:suppressAutoHyphens/>
        <w:spacing w:after="120"/>
        <w:jc w:val="both"/>
        <w:rPr>
          <w:rFonts w:ascii="Arial" w:hAnsi="Arial" w:cs="Arial"/>
          <w:bCs/>
          <w:spacing w:val="-3"/>
          <w:sz w:val="22"/>
          <w:szCs w:val="22"/>
        </w:rPr>
      </w:pPr>
      <w:r w:rsidRPr="005411B3">
        <w:rPr>
          <w:rFonts w:ascii="Arial" w:hAnsi="Arial" w:cs="Arial"/>
          <w:b/>
          <w:bCs/>
          <w:spacing w:val="-3"/>
          <w:sz w:val="22"/>
          <w:szCs w:val="22"/>
          <w:u w:val="single"/>
        </w:rPr>
        <w:t>RELEASE</w:t>
      </w:r>
    </w:p>
    <w:p w:rsidR="00542F6B" w:rsidRPr="005411B3" w:rsidRDefault="00542F6B" w:rsidP="0021788A">
      <w:pPr>
        <w:tabs>
          <w:tab w:val="left" w:pos="-720"/>
        </w:tabs>
        <w:suppressAutoHyphens/>
        <w:spacing w:after="120"/>
        <w:ind w:left="720"/>
        <w:jc w:val="both"/>
        <w:rPr>
          <w:rFonts w:ascii="Arial" w:hAnsi="Arial" w:cs="Arial"/>
          <w:bCs/>
          <w:spacing w:val="-3"/>
          <w:sz w:val="22"/>
          <w:szCs w:val="22"/>
        </w:rPr>
      </w:pPr>
      <w:r w:rsidRPr="005411B3">
        <w:rPr>
          <w:rFonts w:ascii="Arial" w:hAnsi="Arial" w:cs="Arial"/>
          <w:bCs/>
          <w:spacing w:val="-3"/>
          <w:sz w:val="22"/>
          <w:szCs w:val="22"/>
        </w:rPr>
        <w:t xml:space="preserve">On the expiry of the </w:t>
      </w:r>
      <w:proofErr w:type="spellStart"/>
      <w:r w:rsidRPr="005411B3">
        <w:rPr>
          <w:rFonts w:ascii="Arial" w:hAnsi="Arial" w:cs="Arial"/>
          <w:bCs/>
          <w:spacing w:val="-3"/>
          <w:sz w:val="22"/>
          <w:szCs w:val="22"/>
        </w:rPr>
        <w:t>Clawback</w:t>
      </w:r>
      <w:proofErr w:type="spellEnd"/>
      <w:r w:rsidRPr="005411B3">
        <w:rPr>
          <w:rFonts w:ascii="Arial" w:hAnsi="Arial" w:cs="Arial"/>
          <w:bCs/>
          <w:spacing w:val="-3"/>
          <w:sz w:val="22"/>
          <w:szCs w:val="22"/>
        </w:rPr>
        <w:t xml:space="preserve"> Period as defined in the Financial Assistance Agreement or otherwise repayment of the Principal Sum due under Financial Assistance Agreement (but not otherwise), the Council shall, at the request of the Foster Carers, take whatever action is necessary to release the Property from the security constituted by this Legal Charge.</w:t>
      </w:r>
    </w:p>
    <w:p w:rsidR="00542F6B" w:rsidRPr="005411B3" w:rsidRDefault="00542F6B" w:rsidP="0021788A">
      <w:pPr>
        <w:numPr>
          <w:ilvl w:val="0"/>
          <w:numId w:val="1"/>
        </w:numPr>
        <w:tabs>
          <w:tab w:val="left" w:pos="-720"/>
        </w:tabs>
        <w:suppressAutoHyphens/>
        <w:spacing w:after="120"/>
        <w:jc w:val="both"/>
        <w:rPr>
          <w:rFonts w:ascii="Arial" w:hAnsi="Arial" w:cs="Arial"/>
          <w:b/>
          <w:spacing w:val="-3"/>
          <w:sz w:val="22"/>
          <w:szCs w:val="22"/>
        </w:rPr>
      </w:pPr>
      <w:r w:rsidRPr="005411B3">
        <w:rPr>
          <w:rFonts w:ascii="Arial" w:hAnsi="Arial" w:cs="Arial"/>
          <w:b/>
          <w:spacing w:val="-3"/>
          <w:sz w:val="22"/>
          <w:szCs w:val="22"/>
          <w:u w:val="single"/>
        </w:rPr>
        <w:t>EXECUTION</w:t>
      </w:r>
    </w:p>
    <w:p w:rsidR="00542F6B" w:rsidRPr="005411B3" w:rsidRDefault="00542F6B" w:rsidP="0021788A">
      <w:pPr>
        <w:tabs>
          <w:tab w:val="left" w:pos="-720"/>
        </w:tabs>
        <w:suppressAutoHyphens/>
        <w:spacing w:after="120"/>
        <w:ind w:left="720"/>
        <w:jc w:val="both"/>
        <w:rPr>
          <w:rFonts w:ascii="Arial" w:hAnsi="Arial" w:cs="Arial"/>
          <w:b/>
          <w:spacing w:val="-3"/>
          <w:sz w:val="22"/>
          <w:szCs w:val="22"/>
        </w:rPr>
      </w:pPr>
      <w:r w:rsidRPr="005411B3">
        <w:rPr>
          <w:rFonts w:ascii="Arial" w:hAnsi="Arial" w:cs="Arial"/>
          <w:spacing w:val="-3"/>
          <w:sz w:val="22"/>
          <w:szCs w:val="22"/>
        </w:rPr>
        <w:t>This Legal Charge is executed as a deed and delivered on the date stated at the beginning of this Legal Charge.</w:t>
      </w:r>
    </w:p>
    <w:p w:rsidR="00C66CC2" w:rsidRPr="005411B3" w:rsidRDefault="00C66CC2" w:rsidP="0021788A">
      <w:pPr>
        <w:tabs>
          <w:tab w:val="left" w:pos="-720"/>
          <w:tab w:val="right" w:pos="3330"/>
        </w:tabs>
        <w:suppressAutoHyphens/>
        <w:spacing w:after="120"/>
        <w:jc w:val="both"/>
        <w:rPr>
          <w:rFonts w:ascii="Arial" w:hAnsi="Arial" w:cs="Arial"/>
          <w:b/>
          <w:spacing w:val="-3"/>
          <w:sz w:val="22"/>
          <w:szCs w:val="22"/>
        </w:rPr>
      </w:pPr>
    </w:p>
    <w:p w:rsidR="00542F6B" w:rsidRPr="005411B3" w:rsidRDefault="00542F6B" w:rsidP="0021788A">
      <w:pPr>
        <w:tabs>
          <w:tab w:val="left" w:pos="-720"/>
          <w:tab w:val="right" w:pos="3330"/>
        </w:tabs>
        <w:suppressAutoHyphens/>
        <w:jc w:val="both"/>
        <w:rPr>
          <w:rFonts w:ascii="Arial" w:hAnsi="Arial" w:cs="Arial"/>
          <w:bCs/>
          <w:spacing w:val="-3"/>
          <w:sz w:val="22"/>
          <w:szCs w:val="22"/>
        </w:rPr>
      </w:pPr>
      <w:r w:rsidRPr="005411B3">
        <w:rPr>
          <w:rFonts w:ascii="Arial" w:hAnsi="Arial" w:cs="Arial"/>
          <w:b/>
          <w:spacing w:val="-3"/>
          <w:sz w:val="22"/>
          <w:szCs w:val="22"/>
        </w:rPr>
        <w:t xml:space="preserve">EXECUTED </w:t>
      </w:r>
      <w:r w:rsidRPr="005411B3">
        <w:rPr>
          <w:rFonts w:ascii="Arial" w:hAnsi="Arial" w:cs="Arial"/>
          <w:bCs/>
          <w:spacing w:val="-3"/>
          <w:sz w:val="22"/>
          <w:szCs w:val="22"/>
        </w:rPr>
        <w:t xml:space="preserve">as a </w:t>
      </w:r>
      <w:r w:rsidRPr="005411B3">
        <w:rPr>
          <w:rFonts w:ascii="Arial" w:hAnsi="Arial" w:cs="Arial"/>
          <w:b/>
          <w:spacing w:val="-3"/>
          <w:sz w:val="22"/>
          <w:szCs w:val="22"/>
        </w:rPr>
        <w:t xml:space="preserve">DEED </w:t>
      </w:r>
      <w:r w:rsidRPr="005411B3">
        <w:rPr>
          <w:rFonts w:ascii="Arial" w:hAnsi="Arial" w:cs="Arial"/>
          <w:bCs/>
          <w:spacing w:val="-3"/>
          <w:sz w:val="22"/>
          <w:szCs w:val="22"/>
        </w:rPr>
        <w:t xml:space="preserve">by affixing                      ) </w:t>
      </w:r>
    </w:p>
    <w:p w:rsidR="00542F6B" w:rsidRPr="005411B3" w:rsidRDefault="00542F6B" w:rsidP="0021788A">
      <w:pPr>
        <w:tabs>
          <w:tab w:val="left" w:pos="-720"/>
          <w:tab w:val="right" w:pos="3330"/>
        </w:tabs>
        <w:suppressAutoHyphens/>
        <w:jc w:val="both"/>
        <w:rPr>
          <w:rFonts w:ascii="Arial" w:hAnsi="Arial" w:cs="Arial"/>
          <w:b/>
          <w:spacing w:val="-3"/>
          <w:sz w:val="22"/>
          <w:szCs w:val="22"/>
        </w:rPr>
      </w:pPr>
      <w:r w:rsidRPr="005411B3">
        <w:rPr>
          <w:rFonts w:ascii="Arial" w:hAnsi="Arial" w:cs="Arial"/>
          <w:bCs/>
          <w:spacing w:val="-3"/>
          <w:sz w:val="22"/>
          <w:szCs w:val="22"/>
        </w:rPr>
        <w:lastRenderedPageBreak/>
        <w:t>the common seal</w:t>
      </w:r>
      <w:r w:rsidRPr="005411B3">
        <w:rPr>
          <w:rFonts w:ascii="Arial" w:hAnsi="Arial" w:cs="Arial"/>
          <w:spacing w:val="-3"/>
          <w:sz w:val="22"/>
          <w:szCs w:val="22"/>
        </w:rPr>
        <w:t xml:space="preserve"> of </w:t>
      </w:r>
      <w:r w:rsidRPr="005411B3">
        <w:rPr>
          <w:rFonts w:ascii="Arial" w:hAnsi="Arial" w:cs="Arial"/>
          <w:b/>
          <w:spacing w:val="-3"/>
          <w:sz w:val="22"/>
          <w:szCs w:val="22"/>
        </w:rPr>
        <w:t xml:space="preserve">THE NOTTINGHAMSHIRE </w:t>
      </w:r>
      <w:r w:rsidRPr="005411B3">
        <w:rPr>
          <w:rFonts w:ascii="Arial" w:hAnsi="Arial" w:cs="Arial"/>
          <w:b/>
          <w:bCs/>
          <w:spacing w:val="-3"/>
          <w:sz w:val="22"/>
          <w:szCs w:val="22"/>
        </w:rPr>
        <w:tab/>
      </w:r>
      <w:r w:rsidRPr="005411B3">
        <w:rPr>
          <w:rFonts w:ascii="Arial" w:hAnsi="Arial" w:cs="Arial"/>
          <w:b/>
          <w:spacing w:val="-3"/>
          <w:sz w:val="22"/>
          <w:szCs w:val="22"/>
        </w:rPr>
        <w:t>)</w:t>
      </w:r>
    </w:p>
    <w:p w:rsidR="00542F6B" w:rsidRPr="005411B3" w:rsidRDefault="00542F6B" w:rsidP="0021788A">
      <w:pPr>
        <w:tabs>
          <w:tab w:val="left" w:pos="-720"/>
          <w:tab w:val="right" w:pos="3330"/>
        </w:tabs>
        <w:suppressAutoHyphens/>
        <w:jc w:val="both"/>
        <w:rPr>
          <w:rFonts w:ascii="Arial" w:hAnsi="Arial" w:cs="Arial"/>
          <w:spacing w:val="-3"/>
          <w:sz w:val="22"/>
          <w:szCs w:val="22"/>
        </w:rPr>
      </w:pPr>
      <w:r w:rsidRPr="005411B3">
        <w:rPr>
          <w:rFonts w:ascii="Arial" w:hAnsi="Arial" w:cs="Arial"/>
          <w:b/>
          <w:spacing w:val="-3"/>
          <w:sz w:val="22"/>
          <w:szCs w:val="22"/>
        </w:rPr>
        <w:t xml:space="preserve">COUNTY COUNCIL  </w:t>
      </w:r>
      <w:r w:rsidRPr="005411B3">
        <w:rPr>
          <w:rFonts w:ascii="Arial" w:hAnsi="Arial" w:cs="Arial"/>
          <w:spacing w:val="-3"/>
          <w:sz w:val="22"/>
          <w:szCs w:val="22"/>
        </w:rPr>
        <w:t xml:space="preserve">                                     </w:t>
      </w:r>
      <w:r w:rsidRPr="005411B3">
        <w:rPr>
          <w:rFonts w:ascii="Arial" w:hAnsi="Arial" w:cs="Arial"/>
          <w:spacing w:val="-3"/>
          <w:sz w:val="22"/>
          <w:szCs w:val="22"/>
        </w:rPr>
        <w:tab/>
        <w:t>)</w:t>
      </w:r>
    </w:p>
    <w:p w:rsidR="00542F6B" w:rsidRPr="005411B3" w:rsidRDefault="00542F6B" w:rsidP="0021788A">
      <w:pPr>
        <w:tabs>
          <w:tab w:val="left" w:pos="-720"/>
          <w:tab w:val="right" w:pos="3330"/>
        </w:tabs>
        <w:suppressAutoHyphens/>
        <w:jc w:val="both"/>
        <w:rPr>
          <w:rFonts w:ascii="Arial" w:hAnsi="Arial" w:cs="Arial"/>
          <w:spacing w:val="-3"/>
          <w:sz w:val="22"/>
          <w:szCs w:val="22"/>
        </w:rPr>
      </w:pPr>
      <w:r w:rsidRPr="005411B3">
        <w:rPr>
          <w:rFonts w:ascii="Arial" w:hAnsi="Arial" w:cs="Arial"/>
          <w:spacing w:val="-3"/>
          <w:sz w:val="22"/>
          <w:szCs w:val="22"/>
        </w:rPr>
        <w:t>in the presence of: -</w:t>
      </w:r>
      <w:r w:rsidRPr="005411B3">
        <w:rPr>
          <w:rFonts w:ascii="Arial" w:hAnsi="Arial" w:cs="Arial"/>
          <w:spacing w:val="-3"/>
          <w:sz w:val="22"/>
          <w:szCs w:val="22"/>
        </w:rPr>
        <w:tab/>
        <w:t xml:space="preserve">                                                   )</w:t>
      </w:r>
    </w:p>
    <w:p w:rsidR="00542F6B" w:rsidRPr="005411B3"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p>
    <w:p w:rsidR="00542F6B" w:rsidRPr="005411B3"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p>
    <w:p w:rsidR="00542F6B" w:rsidRPr="005411B3"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r w:rsidRPr="005411B3">
        <w:rPr>
          <w:rFonts w:ascii="Arial" w:hAnsi="Arial" w:cs="Arial"/>
          <w:spacing w:val="-3"/>
          <w:sz w:val="22"/>
          <w:szCs w:val="22"/>
        </w:rPr>
        <w:t>………………………………………….</w:t>
      </w:r>
    </w:p>
    <w:p w:rsidR="00542F6B" w:rsidRPr="005411B3"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r w:rsidRPr="005411B3">
        <w:rPr>
          <w:rFonts w:ascii="Arial" w:hAnsi="Arial" w:cs="Arial"/>
          <w:spacing w:val="-3"/>
          <w:sz w:val="22"/>
          <w:szCs w:val="22"/>
        </w:rPr>
        <w:t>Authorised Signatory</w:t>
      </w:r>
    </w:p>
    <w:p w:rsidR="00542F6B" w:rsidRPr="005411B3"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r w:rsidRPr="005411B3">
        <w:rPr>
          <w:rFonts w:ascii="Arial" w:hAnsi="Arial" w:cs="Arial"/>
          <w:spacing w:val="-3"/>
          <w:sz w:val="22"/>
          <w:szCs w:val="22"/>
        </w:rPr>
        <w:t>Print name …………………………….</w:t>
      </w:r>
    </w:p>
    <w:p w:rsidR="00542F6B" w:rsidRPr="005411B3"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r w:rsidRPr="005411B3">
        <w:rPr>
          <w:rFonts w:ascii="Arial" w:hAnsi="Arial" w:cs="Arial"/>
          <w:spacing w:val="-3"/>
          <w:sz w:val="22"/>
          <w:szCs w:val="22"/>
        </w:rPr>
        <w:t>Position ………………………………..</w:t>
      </w:r>
    </w:p>
    <w:p w:rsidR="00542F6B" w:rsidRDefault="00542F6B"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p>
    <w:p w:rsidR="00C66CC2" w:rsidRPr="005411B3" w:rsidRDefault="00C66CC2" w:rsidP="0021788A">
      <w:pPr>
        <w:tabs>
          <w:tab w:val="left" w:pos="-720"/>
          <w:tab w:val="left" w:pos="0"/>
          <w:tab w:val="left" w:pos="720"/>
          <w:tab w:val="left" w:pos="1440"/>
          <w:tab w:val="left" w:pos="2160"/>
          <w:tab w:val="left" w:pos="2880"/>
          <w:tab w:val="right" w:pos="3330"/>
          <w:tab w:val="left" w:pos="3960"/>
        </w:tabs>
        <w:suppressAutoHyphens/>
        <w:jc w:val="both"/>
        <w:rPr>
          <w:rFonts w:ascii="Arial" w:hAnsi="Arial" w:cs="Arial"/>
          <w:spacing w:val="-3"/>
          <w:sz w:val="22"/>
          <w:szCs w:val="22"/>
        </w:rPr>
      </w:pPr>
    </w:p>
    <w:p w:rsidR="00C66CC2" w:rsidRDefault="00C66CC2" w:rsidP="0021788A">
      <w:pPr>
        <w:tabs>
          <w:tab w:val="left" w:pos="-720"/>
          <w:tab w:val="right" w:pos="3330"/>
        </w:tabs>
        <w:suppressAutoHyphens/>
        <w:jc w:val="both"/>
        <w:rPr>
          <w:rFonts w:ascii="Arial" w:hAnsi="Arial" w:cs="Arial"/>
          <w:b/>
          <w:spacing w:val="-3"/>
          <w:sz w:val="22"/>
          <w:szCs w:val="22"/>
          <w:u w:val="single"/>
        </w:rPr>
      </w:pPr>
    </w:p>
    <w:p w:rsidR="00542F6B" w:rsidRPr="005411B3" w:rsidRDefault="00542F6B" w:rsidP="0021788A">
      <w:pPr>
        <w:tabs>
          <w:tab w:val="left" w:pos="-720"/>
          <w:tab w:val="right" w:pos="3330"/>
        </w:tabs>
        <w:suppressAutoHyphens/>
        <w:jc w:val="both"/>
        <w:rPr>
          <w:rFonts w:ascii="Arial" w:hAnsi="Arial" w:cs="Arial"/>
          <w:sz w:val="22"/>
          <w:szCs w:val="22"/>
        </w:rPr>
      </w:pPr>
      <w:r w:rsidRPr="005411B3">
        <w:rPr>
          <w:rFonts w:ascii="Arial" w:hAnsi="Arial" w:cs="Arial"/>
          <w:b/>
          <w:spacing w:val="-3"/>
          <w:sz w:val="22"/>
          <w:szCs w:val="22"/>
          <w:u w:val="single"/>
        </w:rPr>
        <w:t>SIGNED</w:t>
      </w:r>
      <w:r w:rsidRPr="005411B3">
        <w:rPr>
          <w:rFonts w:ascii="Arial" w:hAnsi="Arial" w:cs="Arial"/>
          <w:spacing w:val="-3"/>
          <w:sz w:val="22"/>
          <w:szCs w:val="22"/>
        </w:rPr>
        <w:t xml:space="preserve"> as a </w:t>
      </w:r>
      <w:r w:rsidRPr="005411B3">
        <w:rPr>
          <w:rFonts w:ascii="Arial" w:hAnsi="Arial" w:cs="Arial"/>
          <w:b/>
          <w:spacing w:val="-3"/>
          <w:sz w:val="22"/>
          <w:szCs w:val="22"/>
          <w:u w:val="single"/>
        </w:rPr>
        <w:t>DEED</w:t>
      </w:r>
      <w:r w:rsidRPr="005411B3">
        <w:rPr>
          <w:rFonts w:ascii="Arial" w:hAnsi="Arial" w:cs="Arial"/>
          <w:spacing w:val="-3"/>
          <w:sz w:val="22"/>
          <w:szCs w:val="22"/>
        </w:rPr>
        <w:t xml:space="preserve"> and</w:t>
      </w:r>
      <w:r w:rsidRPr="005411B3">
        <w:rPr>
          <w:rFonts w:ascii="Arial" w:hAnsi="Arial" w:cs="Arial"/>
          <w:spacing w:val="-3"/>
          <w:sz w:val="22"/>
          <w:szCs w:val="22"/>
        </w:rPr>
        <w:tab/>
        <w:t>)</w:t>
      </w:r>
    </w:p>
    <w:p w:rsidR="00542F6B" w:rsidRPr="005411B3" w:rsidRDefault="00542F6B" w:rsidP="0021788A">
      <w:pPr>
        <w:tabs>
          <w:tab w:val="left" w:pos="-720"/>
          <w:tab w:val="right" w:pos="3330"/>
        </w:tabs>
        <w:suppressAutoHyphens/>
        <w:jc w:val="both"/>
        <w:rPr>
          <w:rFonts w:ascii="Arial" w:hAnsi="Arial" w:cs="Arial"/>
          <w:spacing w:val="-3"/>
          <w:sz w:val="22"/>
          <w:szCs w:val="22"/>
        </w:rPr>
      </w:pPr>
      <w:r w:rsidRPr="005411B3">
        <w:rPr>
          <w:rFonts w:ascii="Arial" w:hAnsi="Arial" w:cs="Arial"/>
          <w:b/>
          <w:spacing w:val="-3"/>
          <w:sz w:val="22"/>
          <w:szCs w:val="22"/>
          <w:u w:val="single"/>
        </w:rPr>
        <w:t>DELIVERED</w:t>
      </w:r>
      <w:r w:rsidRPr="005411B3">
        <w:rPr>
          <w:rFonts w:ascii="Arial" w:hAnsi="Arial" w:cs="Arial"/>
          <w:spacing w:val="-3"/>
          <w:sz w:val="22"/>
          <w:szCs w:val="22"/>
        </w:rPr>
        <w:t xml:space="preserve"> </w:t>
      </w:r>
      <w:r w:rsidR="00BC7251" w:rsidRPr="005411B3">
        <w:rPr>
          <w:rFonts w:ascii="Arial" w:hAnsi="Arial" w:cs="Arial"/>
          <w:spacing w:val="-3"/>
          <w:sz w:val="22"/>
          <w:szCs w:val="22"/>
        </w:rPr>
        <w:t>by</w:t>
      </w:r>
      <w:r w:rsidR="00BC7251">
        <w:rPr>
          <w:rFonts w:ascii="Arial" w:hAnsi="Arial" w:cs="Arial"/>
          <w:b/>
          <w:spacing w:val="-3"/>
          <w:sz w:val="22"/>
          <w:szCs w:val="22"/>
        </w:rPr>
        <w:t xml:space="preserve"> [</w:t>
      </w:r>
      <w:r w:rsidR="00C66CC2">
        <w:rPr>
          <w:rFonts w:ascii="Arial" w:hAnsi="Arial" w:cs="Arial"/>
          <w:b/>
          <w:spacing w:val="-3"/>
          <w:sz w:val="22"/>
          <w:szCs w:val="22"/>
        </w:rPr>
        <w:t xml:space="preserve">                           ]</w:t>
      </w:r>
      <w:r w:rsidRPr="005411B3">
        <w:rPr>
          <w:rFonts w:ascii="Arial" w:hAnsi="Arial" w:cs="Arial"/>
          <w:b/>
          <w:spacing w:val="-3"/>
          <w:sz w:val="22"/>
          <w:szCs w:val="22"/>
        </w:rPr>
        <w:t>)</w:t>
      </w:r>
    </w:p>
    <w:p w:rsidR="00542F6B" w:rsidRPr="005411B3" w:rsidRDefault="00542F6B" w:rsidP="0021788A">
      <w:pPr>
        <w:tabs>
          <w:tab w:val="left" w:pos="-720"/>
          <w:tab w:val="right" w:pos="3330"/>
        </w:tabs>
        <w:suppressAutoHyphens/>
        <w:jc w:val="both"/>
        <w:rPr>
          <w:rFonts w:ascii="Arial" w:hAnsi="Arial" w:cs="Arial"/>
          <w:spacing w:val="-3"/>
          <w:sz w:val="22"/>
          <w:szCs w:val="22"/>
        </w:rPr>
      </w:pPr>
      <w:r w:rsidRPr="005411B3">
        <w:rPr>
          <w:rFonts w:ascii="Arial" w:hAnsi="Arial" w:cs="Arial"/>
          <w:spacing w:val="-3"/>
          <w:sz w:val="22"/>
          <w:szCs w:val="22"/>
        </w:rPr>
        <w:t>in the presence of: -</w:t>
      </w:r>
      <w:r w:rsidRPr="005411B3">
        <w:rPr>
          <w:rFonts w:ascii="Arial" w:hAnsi="Arial" w:cs="Arial"/>
          <w:spacing w:val="-3"/>
          <w:sz w:val="22"/>
          <w:szCs w:val="22"/>
        </w:rPr>
        <w:tab/>
        <w:t>)</w:t>
      </w:r>
    </w:p>
    <w:p w:rsidR="00542F6B" w:rsidRPr="005411B3" w:rsidRDefault="00542F6B" w:rsidP="0021788A">
      <w:pPr>
        <w:tabs>
          <w:tab w:val="left" w:pos="2160"/>
        </w:tabs>
        <w:jc w:val="both"/>
        <w:rPr>
          <w:rFonts w:ascii="Arial" w:hAnsi="Arial" w:cs="Arial"/>
          <w:sz w:val="22"/>
          <w:szCs w:val="22"/>
        </w:rPr>
      </w:pP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Signature: ……..……………..……….</w:t>
      </w: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Name: …………………………..……..</w:t>
      </w: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Address: …………….…….…………..</w:t>
      </w: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Occupation: ……………….…………..</w:t>
      </w:r>
    </w:p>
    <w:p w:rsidR="00542F6B" w:rsidRPr="005411B3" w:rsidRDefault="00542F6B" w:rsidP="0021788A">
      <w:pPr>
        <w:tabs>
          <w:tab w:val="left" w:pos="2160"/>
        </w:tabs>
        <w:jc w:val="both"/>
        <w:rPr>
          <w:rFonts w:ascii="Arial" w:hAnsi="Arial" w:cs="Arial"/>
          <w:bCs/>
          <w:sz w:val="22"/>
          <w:szCs w:val="22"/>
        </w:rPr>
      </w:pPr>
    </w:p>
    <w:p w:rsidR="00C66CC2" w:rsidRPr="005411B3" w:rsidRDefault="00C66CC2" w:rsidP="0021788A">
      <w:pPr>
        <w:tabs>
          <w:tab w:val="left" w:pos="-720"/>
          <w:tab w:val="right" w:pos="3330"/>
        </w:tabs>
        <w:suppressAutoHyphens/>
        <w:jc w:val="both"/>
        <w:rPr>
          <w:rFonts w:ascii="Arial" w:hAnsi="Arial" w:cs="Arial"/>
          <w:b/>
          <w:spacing w:val="-3"/>
          <w:sz w:val="22"/>
          <w:szCs w:val="22"/>
          <w:u w:val="single"/>
        </w:rPr>
      </w:pPr>
    </w:p>
    <w:p w:rsidR="00542F6B" w:rsidRPr="005411B3" w:rsidRDefault="00542F6B" w:rsidP="0021788A">
      <w:pPr>
        <w:tabs>
          <w:tab w:val="left" w:pos="-720"/>
          <w:tab w:val="right" w:pos="3330"/>
        </w:tabs>
        <w:suppressAutoHyphens/>
        <w:jc w:val="both"/>
        <w:rPr>
          <w:rFonts w:ascii="Arial" w:hAnsi="Arial" w:cs="Arial"/>
          <w:b/>
          <w:spacing w:val="-3"/>
          <w:sz w:val="22"/>
          <w:szCs w:val="22"/>
          <w:u w:val="single"/>
        </w:rPr>
      </w:pPr>
    </w:p>
    <w:p w:rsidR="00542F6B" w:rsidRPr="005411B3" w:rsidRDefault="00542F6B" w:rsidP="0021788A">
      <w:pPr>
        <w:tabs>
          <w:tab w:val="left" w:pos="-720"/>
          <w:tab w:val="right" w:pos="3330"/>
        </w:tabs>
        <w:suppressAutoHyphens/>
        <w:jc w:val="both"/>
        <w:rPr>
          <w:rFonts w:ascii="Arial" w:hAnsi="Arial" w:cs="Arial"/>
          <w:sz w:val="22"/>
          <w:szCs w:val="22"/>
        </w:rPr>
      </w:pPr>
      <w:r w:rsidRPr="005411B3">
        <w:rPr>
          <w:rFonts w:ascii="Arial" w:hAnsi="Arial" w:cs="Arial"/>
          <w:b/>
          <w:spacing w:val="-3"/>
          <w:sz w:val="22"/>
          <w:szCs w:val="22"/>
          <w:u w:val="single"/>
        </w:rPr>
        <w:t>SIGNED</w:t>
      </w:r>
      <w:r w:rsidRPr="005411B3">
        <w:rPr>
          <w:rFonts w:ascii="Arial" w:hAnsi="Arial" w:cs="Arial"/>
          <w:spacing w:val="-3"/>
          <w:sz w:val="22"/>
          <w:szCs w:val="22"/>
        </w:rPr>
        <w:t xml:space="preserve"> as a </w:t>
      </w:r>
      <w:r w:rsidRPr="005411B3">
        <w:rPr>
          <w:rFonts w:ascii="Arial" w:hAnsi="Arial" w:cs="Arial"/>
          <w:b/>
          <w:spacing w:val="-3"/>
          <w:sz w:val="22"/>
          <w:szCs w:val="22"/>
          <w:u w:val="single"/>
        </w:rPr>
        <w:t>DEED</w:t>
      </w:r>
      <w:r w:rsidRPr="005411B3">
        <w:rPr>
          <w:rFonts w:ascii="Arial" w:hAnsi="Arial" w:cs="Arial"/>
          <w:spacing w:val="-3"/>
          <w:sz w:val="22"/>
          <w:szCs w:val="22"/>
        </w:rPr>
        <w:t xml:space="preserve"> and</w:t>
      </w:r>
      <w:r w:rsidRPr="005411B3">
        <w:rPr>
          <w:rFonts w:ascii="Arial" w:hAnsi="Arial" w:cs="Arial"/>
          <w:spacing w:val="-3"/>
          <w:sz w:val="22"/>
          <w:szCs w:val="22"/>
        </w:rPr>
        <w:tab/>
        <w:t>)</w:t>
      </w:r>
    </w:p>
    <w:p w:rsidR="00542F6B" w:rsidRPr="005411B3" w:rsidRDefault="00542F6B" w:rsidP="0021788A">
      <w:pPr>
        <w:tabs>
          <w:tab w:val="left" w:pos="-720"/>
          <w:tab w:val="right" w:pos="3330"/>
        </w:tabs>
        <w:suppressAutoHyphens/>
        <w:jc w:val="both"/>
        <w:rPr>
          <w:rFonts w:ascii="Arial" w:hAnsi="Arial" w:cs="Arial"/>
          <w:b/>
          <w:spacing w:val="-3"/>
          <w:sz w:val="22"/>
          <w:szCs w:val="22"/>
        </w:rPr>
      </w:pPr>
      <w:r w:rsidRPr="005411B3">
        <w:rPr>
          <w:rFonts w:ascii="Arial" w:hAnsi="Arial" w:cs="Arial"/>
          <w:b/>
          <w:spacing w:val="-3"/>
          <w:sz w:val="22"/>
          <w:szCs w:val="22"/>
          <w:u w:val="single"/>
        </w:rPr>
        <w:t>DELIVERED</w:t>
      </w:r>
      <w:r w:rsidRPr="005411B3">
        <w:rPr>
          <w:rFonts w:ascii="Arial" w:hAnsi="Arial" w:cs="Arial"/>
          <w:spacing w:val="-3"/>
          <w:sz w:val="22"/>
          <w:szCs w:val="22"/>
        </w:rPr>
        <w:t xml:space="preserve"> by </w:t>
      </w:r>
      <w:r w:rsidR="00C66CC2">
        <w:rPr>
          <w:rFonts w:ascii="Arial" w:hAnsi="Arial" w:cs="Arial"/>
          <w:b/>
          <w:spacing w:val="-3"/>
          <w:sz w:val="22"/>
          <w:szCs w:val="22"/>
        </w:rPr>
        <w:t>[                           ]</w:t>
      </w:r>
      <w:r w:rsidRPr="005411B3">
        <w:rPr>
          <w:rFonts w:ascii="Arial" w:hAnsi="Arial" w:cs="Arial"/>
          <w:b/>
          <w:spacing w:val="-3"/>
          <w:sz w:val="22"/>
          <w:szCs w:val="22"/>
        </w:rPr>
        <w:t>)</w:t>
      </w:r>
      <w:r w:rsidRPr="005411B3">
        <w:rPr>
          <w:rFonts w:ascii="Arial" w:hAnsi="Arial" w:cs="Arial"/>
          <w:spacing w:val="-3"/>
          <w:sz w:val="22"/>
          <w:szCs w:val="22"/>
        </w:rPr>
        <w:t xml:space="preserve"> </w:t>
      </w:r>
    </w:p>
    <w:p w:rsidR="00542F6B" w:rsidRPr="005411B3" w:rsidRDefault="00542F6B" w:rsidP="0021788A">
      <w:pPr>
        <w:tabs>
          <w:tab w:val="left" w:pos="-720"/>
          <w:tab w:val="right" w:pos="3330"/>
        </w:tabs>
        <w:suppressAutoHyphens/>
        <w:jc w:val="both"/>
        <w:rPr>
          <w:rFonts w:ascii="Arial" w:hAnsi="Arial" w:cs="Arial"/>
          <w:spacing w:val="-3"/>
          <w:sz w:val="22"/>
          <w:szCs w:val="22"/>
        </w:rPr>
      </w:pPr>
      <w:r w:rsidRPr="005411B3">
        <w:rPr>
          <w:rFonts w:ascii="Arial" w:hAnsi="Arial" w:cs="Arial"/>
          <w:spacing w:val="-3"/>
          <w:sz w:val="22"/>
          <w:szCs w:val="22"/>
        </w:rPr>
        <w:t>in the presence of: -</w:t>
      </w:r>
      <w:r w:rsidRPr="005411B3">
        <w:rPr>
          <w:rFonts w:ascii="Arial" w:hAnsi="Arial" w:cs="Arial"/>
          <w:spacing w:val="-3"/>
          <w:sz w:val="22"/>
          <w:szCs w:val="22"/>
        </w:rPr>
        <w:tab/>
        <w:t>)</w:t>
      </w:r>
    </w:p>
    <w:p w:rsidR="00542F6B" w:rsidRPr="005411B3" w:rsidRDefault="00542F6B" w:rsidP="0021788A">
      <w:pPr>
        <w:tabs>
          <w:tab w:val="left" w:pos="2160"/>
        </w:tabs>
        <w:jc w:val="both"/>
        <w:rPr>
          <w:rFonts w:ascii="Arial" w:hAnsi="Arial" w:cs="Arial"/>
          <w:sz w:val="22"/>
          <w:szCs w:val="22"/>
        </w:rPr>
      </w:pP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Signature: ……..……………..……….</w:t>
      </w: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Name: …………………………..……..</w:t>
      </w:r>
    </w:p>
    <w:p w:rsidR="00542F6B" w:rsidRPr="005411B3" w:rsidRDefault="00542F6B" w:rsidP="0021788A">
      <w:pPr>
        <w:tabs>
          <w:tab w:val="left" w:pos="2160"/>
        </w:tabs>
        <w:jc w:val="both"/>
        <w:rPr>
          <w:rFonts w:ascii="Arial" w:hAnsi="Arial" w:cs="Arial"/>
          <w:sz w:val="22"/>
          <w:szCs w:val="22"/>
        </w:rPr>
      </w:pPr>
      <w:r w:rsidRPr="005411B3">
        <w:rPr>
          <w:rFonts w:ascii="Arial" w:hAnsi="Arial" w:cs="Arial"/>
          <w:sz w:val="22"/>
          <w:szCs w:val="22"/>
        </w:rPr>
        <w:t>Address: …………….…….…………..</w:t>
      </w:r>
    </w:p>
    <w:p w:rsidR="00542F6B" w:rsidRPr="005411B3" w:rsidRDefault="00542F6B" w:rsidP="0021788A">
      <w:pPr>
        <w:tabs>
          <w:tab w:val="left" w:pos="2160"/>
        </w:tabs>
        <w:jc w:val="both"/>
        <w:rPr>
          <w:rFonts w:ascii="Arial" w:hAnsi="Arial" w:cs="Arial"/>
          <w:bCs/>
          <w:sz w:val="22"/>
          <w:szCs w:val="22"/>
        </w:rPr>
      </w:pPr>
      <w:r w:rsidRPr="005411B3">
        <w:rPr>
          <w:rFonts w:ascii="Arial" w:hAnsi="Arial" w:cs="Arial"/>
          <w:sz w:val="22"/>
          <w:szCs w:val="22"/>
        </w:rPr>
        <w:t>Occupation: ……………….…………..</w:t>
      </w:r>
    </w:p>
    <w:p w:rsidR="00542F6B" w:rsidRPr="005411B3" w:rsidRDefault="00542F6B" w:rsidP="0021788A">
      <w:pPr>
        <w:tabs>
          <w:tab w:val="left" w:pos="2160"/>
        </w:tabs>
        <w:jc w:val="both"/>
        <w:rPr>
          <w:rFonts w:ascii="Arial" w:hAnsi="Arial" w:cs="Arial"/>
          <w:bCs/>
          <w:sz w:val="22"/>
          <w:szCs w:val="22"/>
        </w:rPr>
      </w:pPr>
    </w:p>
    <w:p w:rsidR="00542F6B" w:rsidRPr="005411B3" w:rsidRDefault="00A5571C" w:rsidP="0021788A">
      <w:pPr>
        <w:tabs>
          <w:tab w:val="left" w:pos="2160"/>
        </w:tabs>
        <w:jc w:val="both"/>
        <w:rPr>
          <w:rFonts w:ascii="Arial" w:hAnsi="Arial" w:cs="Arial"/>
          <w:b/>
          <w:bCs/>
          <w:sz w:val="22"/>
          <w:szCs w:val="22"/>
        </w:rPr>
      </w:pPr>
      <w:r>
        <w:rPr>
          <w:rFonts w:ascii="Arial" w:hAnsi="Arial" w:cs="Arial"/>
          <w:b/>
          <w:bCs/>
          <w:sz w:val="22"/>
          <w:szCs w:val="22"/>
        </w:rPr>
        <w:t>[</w:t>
      </w:r>
      <w:r w:rsidRPr="00A5571C">
        <w:rPr>
          <w:rFonts w:ascii="Arial" w:hAnsi="Arial" w:cs="Arial"/>
          <w:b/>
          <w:bCs/>
          <w:sz w:val="22"/>
          <w:szCs w:val="22"/>
          <w:highlight w:val="yellow"/>
        </w:rPr>
        <w:t>if have a solicitor] -</w:t>
      </w:r>
      <w:r>
        <w:rPr>
          <w:rFonts w:ascii="Arial" w:hAnsi="Arial" w:cs="Arial"/>
          <w:b/>
          <w:bCs/>
          <w:sz w:val="22"/>
          <w:szCs w:val="22"/>
        </w:rPr>
        <w:t xml:space="preserve"> [</w:t>
      </w:r>
      <w:r w:rsidR="00542F6B" w:rsidRPr="005411B3">
        <w:rPr>
          <w:rFonts w:ascii="Arial" w:hAnsi="Arial" w:cs="Arial"/>
          <w:b/>
          <w:bCs/>
          <w:sz w:val="22"/>
          <w:szCs w:val="22"/>
        </w:rPr>
        <w:t xml:space="preserve">I confirm that I am a solicitor/licensed </w:t>
      </w:r>
      <w:proofErr w:type="spellStart"/>
      <w:r w:rsidR="00542F6B" w:rsidRPr="005411B3">
        <w:rPr>
          <w:rFonts w:ascii="Arial" w:hAnsi="Arial" w:cs="Arial"/>
          <w:b/>
          <w:bCs/>
          <w:sz w:val="22"/>
          <w:szCs w:val="22"/>
        </w:rPr>
        <w:t>conveyancer</w:t>
      </w:r>
      <w:proofErr w:type="spellEnd"/>
      <w:r w:rsidR="00542F6B" w:rsidRPr="005411B3">
        <w:rPr>
          <w:rFonts w:ascii="Arial" w:hAnsi="Arial" w:cs="Arial"/>
          <w:b/>
          <w:bCs/>
          <w:sz w:val="22"/>
          <w:szCs w:val="22"/>
        </w:rPr>
        <w:t>/legal executive acting for the Foster Carers and that prior to the execution of this Legal Charge I explained its nature, content and effect and the practical implications of signing it to the Foster Carers and each party confirmed that they wished to proceed with the transaction</w:t>
      </w:r>
    </w:p>
    <w:p w:rsidR="00542F6B" w:rsidRPr="005411B3" w:rsidRDefault="00542F6B" w:rsidP="0021788A">
      <w:pPr>
        <w:tabs>
          <w:tab w:val="left" w:pos="2160"/>
        </w:tabs>
        <w:jc w:val="both"/>
        <w:rPr>
          <w:rFonts w:ascii="Arial" w:hAnsi="Arial" w:cs="Arial"/>
          <w:b/>
          <w:bCs/>
          <w:i/>
          <w:sz w:val="22"/>
          <w:szCs w:val="22"/>
        </w:rPr>
      </w:pPr>
    </w:p>
    <w:p w:rsidR="00542F6B" w:rsidRPr="005411B3" w:rsidRDefault="00542F6B" w:rsidP="0021788A">
      <w:pPr>
        <w:tabs>
          <w:tab w:val="left" w:pos="2160"/>
        </w:tabs>
        <w:jc w:val="both"/>
        <w:rPr>
          <w:rFonts w:ascii="Arial" w:hAnsi="Arial" w:cs="Arial"/>
          <w:b/>
          <w:bCs/>
          <w:i/>
          <w:sz w:val="22"/>
          <w:szCs w:val="22"/>
        </w:rPr>
      </w:pPr>
      <w:r w:rsidRPr="005411B3">
        <w:rPr>
          <w:rFonts w:ascii="Arial" w:hAnsi="Arial" w:cs="Arial"/>
          <w:b/>
          <w:bCs/>
          <w:i/>
          <w:sz w:val="22"/>
          <w:szCs w:val="22"/>
        </w:rPr>
        <w:t xml:space="preserve">Signature ………………………………………………  </w:t>
      </w:r>
    </w:p>
    <w:p w:rsidR="00542F6B" w:rsidRPr="005411B3" w:rsidRDefault="00542F6B" w:rsidP="0021788A">
      <w:pPr>
        <w:tabs>
          <w:tab w:val="left" w:pos="2160"/>
        </w:tabs>
        <w:jc w:val="both"/>
        <w:rPr>
          <w:rFonts w:ascii="Arial" w:hAnsi="Arial" w:cs="Arial"/>
          <w:b/>
          <w:bCs/>
          <w:i/>
          <w:sz w:val="22"/>
          <w:szCs w:val="22"/>
        </w:rPr>
      </w:pPr>
    </w:p>
    <w:p w:rsidR="00542F6B" w:rsidRPr="005411B3" w:rsidRDefault="00542F6B" w:rsidP="0021788A">
      <w:pPr>
        <w:tabs>
          <w:tab w:val="left" w:pos="2160"/>
        </w:tabs>
        <w:jc w:val="both"/>
        <w:rPr>
          <w:rFonts w:ascii="Arial" w:hAnsi="Arial" w:cs="Arial"/>
          <w:b/>
          <w:bCs/>
          <w:i/>
          <w:sz w:val="22"/>
          <w:szCs w:val="22"/>
        </w:rPr>
      </w:pPr>
      <w:r w:rsidRPr="005411B3">
        <w:rPr>
          <w:rFonts w:ascii="Arial" w:hAnsi="Arial" w:cs="Arial"/>
          <w:b/>
          <w:bCs/>
          <w:i/>
          <w:sz w:val="22"/>
          <w:szCs w:val="22"/>
        </w:rPr>
        <w:t>Date of signature ……………………………………</w:t>
      </w:r>
    </w:p>
    <w:p w:rsidR="00542F6B" w:rsidRPr="005411B3" w:rsidRDefault="00542F6B" w:rsidP="0021788A">
      <w:pPr>
        <w:tabs>
          <w:tab w:val="left" w:pos="2160"/>
        </w:tabs>
        <w:jc w:val="both"/>
        <w:rPr>
          <w:rFonts w:ascii="Arial" w:hAnsi="Arial" w:cs="Arial"/>
          <w:b/>
          <w:bCs/>
          <w:i/>
          <w:sz w:val="22"/>
          <w:szCs w:val="22"/>
        </w:rPr>
      </w:pPr>
    </w:p>
    <w:p w:rsidR="00542F6B" w:rsidRPr="005411B3" w:rsidRDefault="00542F6B" w:rsidP="0021788A">
      <w:pPr>
        <w:tabs>
          <w:tab w:val="left" w:pos="2160"/>
        </w:tabs>
        <w:jc w:val="both"/>
        <w:rPr>
          <w:rFonts w:ascii="Arial" w:hAnsi="Arial" w:cs="Arial"/>
          <w:b/>
          <w:bCs/>
          <w:i/>
          <w:sz w:val="22"/>
          <w:szCs w:val="22"/>
        </w:rPr>
      </w:pPr>
      <w:r w:rsidRPr="005411B3">
        <w:rPr>
          <w:rFonts w:ascii="Arial" w:hAnsi="Arial" w:cs="Arial"/>
          <w:b/>
          <w:bCs/>
          <w:i/>
          <w:sz w:val="22"/>
          <w:szCs w:val="22"/>
        </w:rPr>
        <w:t>Name …………………………………………………</w:t>
      </w:r>
    </w:p>
    <w:p w:rsidR="00542F6B" w:rsidRPr="005411B3" w:rsidRDefault="00542F6B" w:rsidP="0021788A">
      <w:pPr>
        <w:tabs>
          <w:tab w:val="left" w:pos="2160"/>
        </w:tabs>
        <w:jc w:val="both"/>
        <w:rPr>
          <w:rFonts w:ascii="Arial" w:hAnsi="Arial" w:cs="Arial"/>
          <w:b/>
          <w:bCs/>
          <w:i/>
          <w:sz w:val="22"/>
          <w:szCs w:val="22"/>
        </w:rPr>
      </w:pPr>
    </w:p>
    <w:p w:rsidR="00542F6B" w:rsidRPr="005411B3" w:rsidRDefault="00542F6B" w:rsidP="0021788A">
      <w:pPr>
        <w:tabs>
          <w:tab w:val="left" w:pos="2160"/>
        </w:tabs>
        <w:jc w:val="both"/>
        <w:rPr>
          <w:rFonts w:ascii="Arial" w:hAnsi="Arial" w:cs="Arial"/>
          <w:b/>
          <w:bCs/>
          <w:i/>
          <w:sz w:val="22"/>
          <w:szCs w:val="22"/>
        </w:rPr>
      </w:pPr>
      <w:r w:rsidRPr="005411B3">
        <w:rPr>
          <w:rFonts w:ascii="Arial" w:hAnsi="Arial" w:cs="Arial"/>
          <w:b/>
          <w:bCs/>
          <w:i/>
          <w:sz w:val="22"/>
          <w:szCs w:val="22"/>
        </w:rPr>
        <w:t>Firm …………………………………………………</w:t>
      </w:r>
    </w:p>
    <w:p w:rsidR="00542F6B" w:rsidRPr="005411B3" w:rsidRDefault="00542F6B" w:rsidP="0021788A">
      <w:pPr>
        <w:tabs>
          <w:tab w:val="left" w:pos="2160"/>
        </w:tabs>
        <w:jc w:val="both"/>
        <w:rPr>
          <w:rFonts w:ascii="Arial" w:hAnsi="Arial" w:cs="Arial"/>
          <w:b/>
          <w:bCs/>
          <w:i/>
          <w:sz w:val="22"/>
          <w:szCs w:val="22"/>
        </w:rPr>
      </w:pPr>
    </w:p>
    <w:p w:rsidR="00542F6B" w:rsidRDefault="00542F6B" w:rsidP="0021788A">
      <w:pPr>
        <w:tabs>
          <w:tab w:val="left" w:pos="2160"/>
        </w:tabs>
        <w:jc w:val="both"/>
        <w:rPr>
          <w:rFonts w:ascii="Arial" w:hAnsi="Arial" w:cs="Arial"/>
          <w:b/>
          <w:bCs/>
          <w:i/>
          <w:sz w:val="22"/>
          <w:szCs w:val="22"/>
        </w:rPr>
      </w:pPr>
      <w:r w:rsidRPr="005411B3">
        <w:rPr>
          <w:rFonts w:ascii="Arial" w:hAnsi="Arial" w:cs="Arial"/>
          <w:b/>
          <w:bCs/>
          <w:i/>
          <w:sz w:val="22"/>
          <w:szCs w:val="22"/>
        </w:rPr>
        <w:t>Address ………………………………………………..</w:t>
      </w:r>
      <w:r w:rsidR="00A5571C">
        <w:rPr>
          <w:rFonts w:ascii="Arial" w:hAnsi="Arial" w:cs="Arial"/>
          <w:b/>
          <w:bCs/>
          <w:i/>
          <w:sz w:val="22"/>
          <w:szCs w:val="22"/>
        </w:rPr>
        <w:t>]</w:t>
      </w:r>
    </w:p>
    <w:p w:rsidR="00A5571C" w:rsidRDefault="00A5571C" w:rsidP="0021788A">
      <w:pPr>
        <w:tabs>
          <w:tab w:val="left" w:pos="2160"/>
        </w:tabs>
        <w:jc w:val="both"/>
        <w:rPr>
          <w:rFonts w:ascii="Arial" w:hAnsi="Arial" w:cs="Arial"/>
          <w:b/>
          <w:bCs/>
          <w:i/>
          <w:sz w:val="22"/>
          <w:szCs w:val="22"/>
        </w:rPr>
      </w:pPr>
    </w:p>
    <w:p w:rsidR="00A5571C" w:rsidRDefault="00A5571C" w:rsidP="0021788A">
      <w:pPr>
        <w:tabs>
          <w:tab w:val="left" w:pos="2160"/>
        </w:tabs>
        <w:jc w:val="both"/>
        <w:rPr>
          <w:rFonts w:ascii="Arial" w:hAnsi="Arial" w:cs="Arial"/>
          <w:b/>
          <w:bCs/>
          <w:i/>
          <w:sz w:val="22"/>
          <w:szCs w:val="22"/>
        </w:rPr>
      </w:pPr>
      <w:r w:rsidRPr="00A5571C">
        <w:rPr>
          <w:rFonts w:ascii="Arial" w:hAnsi="Arial" w:cs="Arial"/>
          <w:b/>
          <w:bCs/>
          <w:i/>
          <w:sz w:val="22"/>
          <w:szCs w:val="22"/>
          <w:highlight w:val="yellow"/>
        </w:rPr>
        <w:t xml:space="preserve">[if don’t have a solicitor] </w:t>
      </w:r>
      <w:r>
        <w:rPr>
          <w:rFonts w:ascii="Arial" w:hAnsi="Arial" w:cs="Arial"/>
          <w:b/>
          <w:bCs/>
          <w:i/>
          <w:sz w:val="22"/>
          <w:szCs w:val="22"/>
          <w:highlight w:val="yellow"/>
        </w:rPr>
        <w:t>–</w:t>
      </w:r>
      <w:r>
        <w:rPr>
          <w:rFonts w:ascii="Arial" w:hAnsi="Arial" w:cs="Arial"/>
          <w:b/>
          <w:bCs/>
          <w:i/>
          <w:sz w:val="22"/>
          <w:szCs w:val="22"/>
        </w:rPr>
        <w:t xml:space="preserve"> [Declaration: </w:t>
      </w:r>
      <w:r w:rsidRPr="00A5571C">
        <w:rPr>
          <w:rFonts w:ascii="Arial" w:hAnsi="Arial" w:cs="Arial"/>
          <w:b/>
          <w:bCs/>
          <w:i/>
          <w:sz w:val="22"/>
          <w:szCs w:val="22"/>
        </w:rPr>
        <w:t xml:space="preserve">We are aware that this charge gives rise to legal obligations and we have been advised to obtain independent legal advice before entering into them.   However, we have chosen not to obtain independent legal advice and confirm that we have read </w:t>
      </w:r>
      <w:r>
        <w:rPr>
          <w:rFonts w:ascii="Arial" w:hAnsi="Arial" w:cs="Arial"/>
          <w:b/>
          <w:bCs/>
          <w:i/>
          <w:sz w:val="22"/>
          <w:szCs w:val="22"/>
        </w:rPr>
        <w:t>this document</w:t>
      </w:r>
      <w:r w:rsidRPr="00A5571C">
        <w:rPr>
          <w:rFonts w:ascii="Arial" w:hAnsi="Arial" w:cs="Arial"/>
          <w:b/>
          <w:bCs/>
          <w:i/>
          <w:sz w:val="22"/>
          <w:szCs w:val="22"/>
        </w:rPr>
        <w:t xml:space="preserve"> before signing and fully underst</w:t>
      </w:r>
      <w:r>
        <w:rPr>
          <w:rFonts w:ascii="Arial" w:hAnsi="Arial" w:cs="Arial"/>
          <w:b/>
          <w:bCs/>
          <w:i/>
          <w:sz w:val="22"/>
          <w:szCs w:val="22"/>
        </w:rPr>
        <w:t>and the</w:t>
      </w:r>
      <w:r w:rsidRPr="00A5571C">
        <w:rPr>
          <w:rFonts w:ascii="Arial" w:hAnsi="Arial" w:cs="Arial"/>
          <w:b/>
          <w:bCs/>
          <w:i/>
          <w:sz w:val="22"/>
          <w:szCs w:val="22"/>
        </w:rPr>
        <w:t xml:space="preserve"> implications”.</w:t>
      </w:r>
      <w:r>
        <w:rPr>
          <w:rFonts w:ascii="Arial" w:hAnsi="Arial" w:cs="Arial"/>
          <w:b/>
          <w:bCs/>
          <w:i/>
          <w:sz w:val="22"/>
          <w:szCs w:val="22"/>
        </w:rPr>
        <w:t>]</w:t>
      </w:r>
      <w:r w:rsidRPr="00A5571C">
        <w:rPr>
          <w:rFonts w:ascii="Arial" w:hAnsi="Arial" w:cs="Arial"/>
          <w:b/>
          <w:bCs/>
          <w:i/>
          <w:sz w:val="22"/>
          <w:szCs w:val="22"/>
        </w:rPr>
        <w:t xml:space="preserve"> </w:t>
      </w:r>
    </w:p>
    <w:p w:rsidR="00A5571C" w:rsidRPr="005411B3" w:rsidRDefault="00A5571C" w:rsidP="0021788A">
      <w:pPr>
        <w:tabs>
          <w:tab w:val="left" w:pos="2160"/>
        </w:tabs>
        <w:jc w:val="both"/>
        <w:rPr>
          <w:rFonts w:ascii="Arial" w:hAnsi="Arial" w:cs="Arial"/>
          <w:b/>
          <w:bCs/>
          <w:i/>
          <w:sz w:val="22"/>
          <w:szCs w:val="22"/>
        </w:rPr>
      </w:pPr>
    </w:p>
    <w:p w:rsidR="00542F6B" w:rsidRPr="005411B3" w:rsidRDefault="00542F6B" w:rsidP="0021788A">
      <w:pPr>
        <w:tabs>
          <w:tab w:val="left" w:pos="2160"/>
        </w:tabs>
        <w:jc w:val="both"/>
        <w:rPr>
          <w:rFonts w:ascii="Arial" w:hAnsi="Arial" w:cs="Arial"/>
          <w:b/>
          <w:bCs/>
          <w:i/>
          <w:sz w:val="22"/>
          <w:szCs w:val="22"/>
        </w:rPr>
      </w:pPr>
    </w:p>
    <w:p w:rsidR="00542F6B" w:rsidRPr="005411B3" w:rsidRDefault="00542F6B" w:rsidP="0021788A">
      <w:pPr>
        <w:tabs>
          <w:tab w:val="left" w:pos="2160"/>
        </w:tabs>
        <w:spacing w:after="120"/>
        <w:jc w:val="both"/>
        <w:rPr>
          <w:rFonts w:ascii="Arial" w:hAnsi="Arial" w:cs="Arial"/>
          <w:b/>
          <w:bCs/>
          <w:i/>
          <w:sz w:val="22"/>
          <w:szCs w:val="22"/>
        </w:rPr>
      </w:pPr>
    </w:p>
    <w:p w:rsidR="00542F6B" w:rsidRPr="005411B3" w:rsidRDefault="00542F6B" w:rsidP="0021788A">
      <w:pPr>
        <w:tabs>
          <w:tab w:val="left" w:pos="2160"/>
        </w:tabs>
        <w:spacing w:after="120"/>
        <w:jc w:val="both"/>
        <w:rPr>
          <w:rFonts w:ascii="Arial" w:hAnsi="Arial" w:cs="Arial"/>
          <w:bCs/>
          <w:sz w:val="22"/>
          <w:szCs w:val="22"/>
        </w:rPr>
      </w:pPr>
    </w:p>
    <w:p w:rsidR="00542F6B" w:rsidRPr="005411B3" w:rsidRDefault="00542F6B" w:rsidP="0021788A">
      <w:pPr>
        <w:tabs>
          <w:tab w:val="left" w:pos="2160"/>
        </w:tabs>
        <w:spacing w:after="120"/>
        <w:jc w:val="both"/>
        <w:rPr>
          <w:rFonts w:ascii="Arial" w:hAnsi="Arial" w:cs="Arial"/>
          <w:bCs/>
          <w:sz w:val="22"/>
          <w:szCs w:val="22"/>
        </w:rPr>
      </w:pPr>
    </w:p>
    <w:p w:rsidR="00542F6B" w:rsidRPr="005411B3" w:rsidRDefault="00542F6B" w:rsidP="0021788A">
      <w:pPr>
        <w:tabs>
          <w:tab w:val="left" w:pos="2160"/>
        </w:tabs>
        <w:spacing w:after="120"/>
        <w:jc w:val="both"/>
        <w:rPr>
          <w:rFonts w:ascii="Arial" w:hAnsi="Arial" w:cs="Arial"/>
          <w:b/>
          <w:spacing w:val="-3"/>
          <w:sz w:val="22"/>
          <w:szCs w:val="22"/>
        </w:rPr>
      </w:pPr>
    </w:p>
    <w:p w:rsidR="00542F6B" w:rsidRPr="005411B3" w:rsidRDefault="00542F6B" w:rsidP="0021788A">
      <w:pPr>
        <w:tabs>
          <w:tab w:val="left" w:pos="2160"/>
        </w:tabs>
        <w:spacing w:after="120"/>
        <w:jc w:val="both"/>
        <w:rPr>
          <w:rFonts w:ascii="Arial" w:hAnsi="Arial" w:cs="Arial"/>
          <w:b/>
          <w:bCs/>
          <w:spacing w:val="-3"/>
          <w:sz w:val="22"/>
          <w:szCs w:val="22"/>
        </w:rPr>
      </w:pPr>
    </w:p>
    <w:p w:rsidR="00542F6B" w:rsidRPr="005411B3" w:rsidRDefault="00542F6B" w:rsidP="0021788A">
      <w:pPr>
        <w:tabs>
          <w:tab w:val="left" w:pos="2160"/>
        </w:tabs>
        <w:spacing w:after="120"/>
        <w:jc w:val="both"/>
        <w:rPr>
          <w:rFonts w:ascii="Arial" w:hAnsi="Arial" w:cs="Arial"/>
          <w:bCs/>
          <w:sz w:val="22"/>
          <w:szCs w:val="22"/>
        </w:rPr>
      </w:pPr>
    </w:p>
    <w:p w:rsidR="008B7B12" w:rsidRPr="005411B3" w:rsidRDefault="008B7B12" w:rsidP="0021788A">
      <w:pPr>
        <w:spacing w:after="120"/>
        <w:jc w:val="both"/>
        <w:rPr>
          <w:rFonts w:ascii="Arial" w:hAnsi="Arial" w:cs="Arial"/>
          <w:sz w:val="22"/>
          <w:szCs w:val="22"/>
        </w:rPr>
      </w:pPr>
    </w:p>
    <w:sectPr w:rsidR="008B7B12" w:rsidRPr="005411B3" w:rsidSect="00A5571C">
      <w:footerReference w:type="even" r:id="rId8"/>
      <w:footerReference w:type="default" r:id="rId9"/>
      <w:endnotePr>
        <w:numFmt w:val="decimal"/>
      </w:endnotePr>
      <w:pgSz w:w="11906" w:h="16838"/>
      <w:pgMar w:top="851" w:right="851" w:bottom="851" w:left="851" w:header="1440" w:footer="1440" w:gutter="0"/>
      <w:pgNumType w:start="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385" w:rsidRDefault="00EF07DD">
      <w:r>
        <w:separator/>
      </w:r>
    </w:p>
  </w:endnote>
  <w:endnote w:type="continuationSeparator" w:id="0">
    <w:p w:rsidR="00531385" w:rsidRDefault="00EF0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B5" w:rsidRDefault="006D4ECE" w:rsidP="00B72C70">
    <w:pPr>
      <w:pStyle w:val="Footer"/>
      <w:framePr w:wrap="around" w:vAnchor="text" w:hAnchor="margin" w:xAlign="right" w:y="1"/>
      <w:rPr>
        <w:rStyle w:val="PageNumber"/>
      </w:rPr>
    </w:pPr>
    <w:r>
      <w:rPr>
        <w:rStyle w:val="PageNumber"/>
      </w:rPr>
      <w:fldChar w:fldCharType="begin"/>
    </w:r>
    <w:r w:rsidR="00A30458">
      <w:rPr>
        <w:rStyle w:val="PageNumber"/>
      </w:rPr>
      <w:instrText xml:space="preserve">PAGE  </w:instrText>
    </w:r>
    <w:r>
      <w:rPr>
        <w:rStyle w:val="PageNumber"/>
      </w:rPr>
      <w:fldChar w:fldCharType="end"/>
    </w:r>
  </w:p>
  <w:p w:rsidR="004110B5" w:rsidRDefault="00B37DF9" w:rsidP="00B72C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0B5" w:rsidRPr="005A7EB9" w:rsidRDefault="006D4ECE" w:rsidP="00B72C70">
    <w:pPr>
      <w:pStyle w:val="Footer"/>
      <w:framePr w:wrap="around" w:vAnchor="text" w:hAnchor="margin" w:xAlign="right" w:y="1"/>
      <w:rPr>
        <w:rStyle w:val="PageNumber"/>
        <w:rFonts w:ascii="Trebuchet MS" w:hAnsi="Trebuchet MS"/>
        <w:sz w:val="22"/>
        <w:szCs w:val="22"/>
      </w:rPr>
    </w:pPr>
    <w:r w:rsidRPr="005A7EB9">
      <w:rPr>
        <w:rStyle w:val="PageNumber"/>
        <w:rFonts w:ascii="Trebuchet MS" w:hAnsi="Trebuchet MS"/>
        <w:sz w:val="22"/>
        <w:szCs w:val="22"/>
      </w:rPr>
      <w:fldChar w:fldCharType="begin"/>
    </w:r>
    <w:r w:rsidR="00A30458" w:rsidRPr="005A7EB9">
      <w:rPr>
        <w:rStyle w:val="PageNumber"/>
        <w:rFonts w:ascii="Trebuchet MS" w:hAnsi="Trebuchet MS"/>
        <w:sz w:val="22"/>
        <w:szCs w:val="22"/>
      </w:rPr>
      <w:instrText xml:space="preserve">PAGE  </w:instrText>
    </w:r>
    <w:r w:rsidRPr="005A7EB9">
      <w:rPr>
        <w:rStyle w:val="PageNumber"/>
        <w:rFonts w:ascii="Trebuchet MS" w:hAnsi="Trebuchet MS"/>
        <w:sz w:val="22"/>
        <w:szCs w:val="22"/>
      </w:rPr>
      <w:fldChar w:fldCharType="separate"/>
    </w:r>
    <w:r w:rsidR="00B37DF9">
      <w:rPr>
        <w:rStyle w:val="PageNumber"/>
        <w:rFonts w:ascii="Trebuchet MS" w:hAnsi="Trebuchet MS"/>
        <w:noProof/>
        <w:sz w:val="22"/>
        <w:szCs w:val="22"/>
      </w:rPr>
      <w:t>6</w:t>
    </w:r>
    <w:r w:rsidRPr="005A7EB9">
      <w:rPr>
        <w:rStyle w:val="PageNumber"/>
        <w:rFonts w:ascii="Trebuchet MS" w:hAnsi="Trebuchet MS"/>
        <w:sz w:val="22"/>
        <w:szCs w:val="22"/>
      </w:rPr>
      <w:fldChar w:fldCharType="end"/>
    </w:r>
  </w:p>
  <w:p w:rsidR="004110B5" w:rsidRPr="005969CC" w:rsidRDefault="00B37DF9" w:rsidP="0080162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385" w:rsidRDefault="00EF07DD">
      <w:r>
        <w:separator/>
      </w:r>
    </w:p>
  </w:footnote>
  <w:footnote w:type="continuationSeparator" w:id="0">
    <w:p w:rsidR="00531385" w:rsidRDefault="00EF0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C5772"/>
    <w:multiLevelType w:val="multilevel"/>
    <w:tmpl w:val="EB42D7AE"/>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cs="Arial" w:hint="default"/>
        <w:b w:val="0"/>
        <w:i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7"/>
      <w:lvlJc w:val="left"/>
      <w:pPr>
        <w:tabs>
          <w:tab w:val="num" w:pos="0"/>
        </w:tabs>
        <w:ind w:left="5028" w:hanging="708"/>
      </w:pPr>
      <w:rPr>
        <w:rFonts w:hint="default"/>
      </w:rPr>
    </w:lvl>
    <w:lvl w:ilvl="7">
      <w:start w:val="1"/>
      <w:numFmt w:val="decimal"/>
      <w:lvlText w:val=".%7.%8"/>
      <w:lvlJc w:val="left"/>
      <w:pPr>
        <w:tabs>
          <w:tab w:val="num" w:pos="0"/>
        </w:tabs>
        <w:ind w:left="5736" w:hanging="708"/>
      </w:pPr>
      <w:rPr>
        <w:rFonts w:hint="default"/>
      </w:rPr>
    </w:lvl>
    <w:lvl w:ilvl="8">
      <w:start w:val="1"/>
      <w:numFmt w:val="decimal"/>
      <w:lvlText w:val=".%7.%8.%9"/>
      <w:lvlJc w:val="left"/>
      <w:pPr>
        <w:tabs>
          <w:tab w:val="num" w:pos="0"/>
        </w:tabs>
        <w:ind w:left="6444" w:hanging="70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footnotePr>
    <w:footnote w:id="-1"/>
    <w:footnote w:id="0"/>
  </w:footnotePr>
  <w:endnotePr>
    <w:numFmt w:val="decimal"/>
    <w:endnote w:id="-1"/>
    <w:endnote w:id="0"/>
  </w:endnotePr>
  <w:compat/>
  <w:rsids>
    <w:rsidRoot w:val="00542F6B"/>
    <w:rsid w:val="0021788A"/>
    <w:rsid w:val="00337121"/>
    <w:rsid w:val="00356179"/>
    <w:rsid w:val="003C550D"/>
    <w:rsid w:val="00487FA9"/>
    <w:rsid w:val="004D3D7A"/>
    <w:rsid w:val="00531385"/>
    <w:rsid w:val="005411B3"/>
    <w:rsid w:val="00542F6B"/>
    <w:rsid w:val="006D4ECE"/>
    <w:rsid w:val="007D0054"/>
    <w:rsid w:val="00882DB4"/>
    <w:rsid w:val="008B7B12"/>
    <w:rsid w:val="00911E32"/>
    <w:rsid w:val="00954BC5"/>
    <w:rsid w:val="00A30458"/>
    <w:rsid w:val="00A5571C"/>
    <w:rsid w:val="00A838A2"/>
    <w:rsid w:val="00B37DF9"/>
    <w:rsid w:val="00BC7251"/>
    <w:rsid w:val="00C66CC2"/>
    <w:rsid w:val="00C679EC"/>
    <w:rsid w:val="00CB5C46"/>
    <w:rsid w:val="00E664E8"/>
    <w:rsid w:val="00EF07DD"/>
    <w:rsid w:val="00F57094"/>
    <w:rsid w:val="00F74D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6B"/>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F6B"/>
    <w:pPr>
      <w:tabs>
        <w:tab w:val="center" w:pos="4153"/>
        <w:tab w:val="right" w:pos="8306"/>
      </w:tabs>
    </w:pPr>
  </w:style>
  <w:style w:type="character" w:customStyle="1" w:styleId="HeaderChar">
    <w:name w:val="Header Char"/>
    <w:basedOn w:val="DefaultParagraphFont"/>
    <w:link w:val="Header"/>
    <w:rsid w:val="00542F6B"/>
    <w:rPr>
      <w:rFonts w:ascii="Courier" w:eastAsia="Times New Roman" w:hAnsi="Courier" w:cs="Times New Roman"/>
      <w:sz w:val="24"/>
      <w:szCs w:val="20"/>
    </w:rPr>
  </w:style>
  <w:style w:type="paragraph" w:styleId="Footer">
    <w:name w:val="footer"/>
    <w:basedOn w:val="Normal"/>
    <w:link w:val="FooterChar"/>
    <w:rsid w:val="00542F6B"/>
    <w:pPr>
      <w:tabs>
        <w:tab w:val="center" w:pos="4153"/>
        <w:tab w:val="right" w:pos="8306"/>
      </w:tabs>
    </w:pPr>
  </w:style>
  <w:style w:type="character" w:customStyle="1" w:styleId="FooterChar">
    <w:name w:val="Footer Char"/>
    <w:basedOn w:val="DefaultParagraphFont"/>
    <w:link w:val="Footer"/>
    <w:rsid w:val="00542F6B"/>
    <w:rPr>
      <w:rFonts w:ascii="Courier" w:eastAsia="Times New Roman" w:hAnsi="Courier" w:cs="Times New Roman"/>
      <w:sz w:val="24"/>
      <w:szCs w:val="20"/>
    </w:rPr>
  </w:style>
  <w:style w:type="character" w:styleId="PageNumber">
    <w:name w:val="page number"/>
    <w:basedOn w:val="DefaultParagraphFont"/>
    <w:rsid w:val="00542F6B"/>
  </w:style>
  <w:style w:type="paragraph" w:styleId="BodyTextIndent">
    <w:name w:val="Body Text Indent"/>
    <w:basedOn w:val="Normal"/>
    <w:link w:val="BodyTextIndentChar"/>
    <w:rsid w:val="00542F6B"/>
    <w:pPr>
      <w:numPr>
        <w:ilvl w:val="12"/>
      </w:numPr>
      <w:tabs>
        <w:tab w:val="left" w:pos="-720"/>
        <w:tab w:val="left" w:pos="446"/>
      </w:tabs>
      <w:suppressAutoHyphens/>
      <w:spacing w:after="360" w:line="360" w:lineRule="auto"/>
      <w:ind w:left="1260"/>
      <w:jc w:val="both"/>
    </w:pPr>
    <w:rPr>
      <w:rFonts w:ascii="Times New Roman" w:hAnsi="Times New Roman"/>
      <w:spacing w:val="-3"/>
    </w:rPr>
  </w:style>
  <w:style w:type="character" w:customStyle="1" w:styleId="BodyTextIndentChar">
    <w:name w:val="Body Text Indent Char"/>
    <w:basedOn w:val="DefaultParagraphFont"/>
    <w:link w:val="BodyTextIndent"/>
    <w:rsid w:val="00542F6B"/>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4D3D7A"/>
    <w:rPr>
      <w:rFonts w:ascii="Tahoma" w:hAnsi="Tahoma" w:cs="Tahoma"/>
      <w:sz w:val="16"/>
      <w:szCs w:val="16"/>
    </w:rPr>
  </w:style>
  <w:style w:type="character" w:customStyle="1" w:styleId="BalloonTextChar">
    <w:name w:val="Balloon Text Char"/>
    <w:basedOn w:val="DefaultParagraphFont"/>
    <w:link w:val="BalloonText"/>
    <w:uiPriority w:val="99"/>
    <w:semiHidden/>
    <w:rsid w:val="004D3D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6B"/>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F6B"/>
    <w:pPr>
      <w:tabs>
        <w:tab w:val="center" w:pos="4153"/>
        <w:tab w:val="right" w:pos="8306"/>
      </w:tabs>
    </w:pPr>
  </w:style>
  <w:style w:type="character" w:customStyle="1" w:styleId="HeaderChar">
    <w:name w:val="Header Char"/>
    <w:basedOn w:val="DefaultParagraphFont"/>
    <w:link w:val="Header"/>
    <w:rsid w:val="00542F6B"/>
    <w:rPr>
      <w:rFonts w:ascii="Courier" w:eastAsia="Times New Roman" w:hAnsi="Courier" w:cs="Times New Roman"/>
      <w:sz w:val="24"/>
      <w:szCs w:val="20"/>
    </w:rPr>
  </w:style>
  <w:style w:type="paragraph" w:styleId="Footer">
    <w:name w:val="footer"/>
    <w:basedOn w:val="Normal"/>
    <w:link w:val="FooterChar"/>
    <w:rsid w:val="00542F6B"/>
    <w:pPr>
      <w:tabs>
        <w:tab w:val="center" w:pos="4153"/>
        <w:tab w:val="right" w:pos="8306"/>
      </w:tabs>
    </w:pPr>
  </w:style>
  <w:style w:type="character" w:customStyle="1" w:styleId="FooterChar">
    <w:name w:val="Footer Char"/>
    <w:basedOn w:val="DefaultParagraphFont"/>
    <w:link w:val="Footer"/>
    <w:rsid w:val="00542F6B"/>
    <w:rPr>
      <w:rFonts w:ascii="Courier" w:eastAsia="Times New Roman" w:hAnsi="Courier" w:cs="Times New Roman"/>
      <w:sz w:val="24"/>
      <w:szCs w:val="20"/>
    </w:rPr>
  </w:style>
  <w:style w:type="character" w:styleId="PageNumber">
    <w:name w:val="page number"/>
    <w:basedOn w:val="DefaultParagraphFont"/>
    <w:rsid w:val="00542F6B"/>
  </w:style>
  <w:style w:type="paragraph" w:styleId="BodyTextIndent">
    <w:name w:val="Body Text Indent"/>
    <w:basedOn w:val="Normal"/>
    <w:link w:val="BodyTextIndentChar"/>
    <w:rsid w:val="00542F6B"/>
    <w:pPr>
      <w:numPr>
        <w:ilvl w:val="12"/>
      </w:numPr>
      <w:tabs>
        <w:tab w:val="left" w:pos="-720"/>
        <w:tab w:val="left" w:pos="446"/>
      </w:tabs>
      <w:suppressAutoHyphens/>
      <w:spacing w:after="360" w:line="360" w:lineRule="auto"/>
      <w:ind w:left="1260"/>
      <w:jc w:val="both"/>
    </w:pPr>
    <w:rPr>
      <w:rFonts w:ascii="Times New Roman" w:hAnsi="Times New Roman"/>
      <w:spacing w:val="-3"/>
    </w:rPr>
  </w:style>
  <w:style w:type="character" w:customStyle="1" w:styleId="BodyTextIndentChar">
    <w:name w:val="Body Text Indent Char"/>
    <w:basedOn w:val="DefaultParagraphFont"/>
    <w:link w:val="BodyTextIndent"/>
    <w:rsid w:val="00542F6B"/>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4D3D7A"/>
    <w:rPr>
      <w:rFonts w:ascii="Tahoma" w:hAnsi="Tahoma" w:cs="Tahoma"/>
      <w:sz w:val="16"/>
      <w:szCs w:val="16"/>
    </w:rPr>
  </w:style>
  <w:style w:type="character" w:customStyle="1" w:styleId="BalloonTextChar">
    <w:name w:val="Balloon Text Char"/>
    <w:basedOn w:val="DefaultParagraphFont"/>
    <w:link w:val="BalloonText"/>
    <w:uiPriority w:val="99"/>
    <w:semiHidden/>
    <w:rsid w:val="004D3D7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SXJZJSQ2YJM5-499006958-3276767</_dlc_DocId>
    <_dlc_DocIdUrl xmlns="14ef3b5f-6ca1-4c1c-a353-a1c338ccc666">
      <Url>https://antsertech.sharepoint.com/sites/TriXData2/_layouts/15/DocIdRedir.aspx?ID=SXJZJSQ2YJM5-499006958-3276767</Url>
      <Description>SXJZJSQ2YJM5-499006958-3276767</Description>
    </_dlc_DocIdUrl>
  </documentManagement>
</p:properties>
</file>

<file path=customXml/itemProps1.xml><?xml version="1.0" encoding="utf-8"?>
<ds:datastoreItem xmlns:ds="http://schemas.openxmlformats.org/officeDocument/2006/customXml" ds:itemID="{973B3A33-1C0B-45E5-B55E-4B93F3F0C669}"/>
</file>

<file path=customXml/itemProps2.xml><?xml version="1.0" encoding="utf-8"?>
<ds:datastoreItem xmlns:ds="http://schemas.openxmlformats.org/officeDocument/2006/customXml" ds:itemID="{4A47808C-07E2-4CA6-8C8F-1DC9B0C06CB3}"/>
</file>

<file path=customXml/itemProps3.xml><?xml version="1.0" encoding="utf-8"?>
<ds:datastoreItem xmlns:ds="http://schemas.openxmlformats.org/officeDocument/2006/customXml" ds:itemID="{28FD77FF-6D7F-45C9-B227-C93CA6683F71}"/>
</file>

<file path=customXml/itemProps4.xml><?xml version="1.0" encoding="utf-8"?>
<ds:datastoreItem xmlns:ds="http://schemas.openxmlformats.org/officeDocument/2006/customXml" ds:itemID="{3B65B078-EA33-40B0-A69E-1726BB0E6D9F}"/>
</file>

<file path=docProps/app.xml><?xml version="1.0" encoding="utf-8"?>
<Properties xmlns="http://schemas.openxmlformats.org/officeDocument/2006/extended-properties" xmlns:vt="http://schemas.openxmlformats.org/officeDocument/2006/docPropsVTypes">
  <Template>Normal</Template>
  <TotalTime>2</TotalTime>
  <Pages>7</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Clack</dc:creator>
  <cp:lastModifiedBy>Aimee Spiers</cp:lastModifiedBy>
  <cp:revision>4</cp:revision>
  <dcterms:created xsi:type="dcterms:W3CDTF">2016-07-05T09:03:00Z</dcterms:created>
  <dcterms:modified xsi:type="dcterms:W3CDTF">2016-07-05T09:14:00Z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9018200</vt:r8>
  </property>
  <property fmtid="{D5CDD505-2E9C-101B-9397-08002B2CF9AE}" pid="4" name="_dlc_DocIdItemGuid">
    <vt:lpwstr>737a19c3-39ce-492d-88cb-f91750e5f6f4</vt:lpwstr>
  </property>
</Properties>
</file>